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62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6300"/>
      </w:tblGrid>
      <w:tr w:rsidR="00F7218E" w:rsidRPr="00B97858" w14:paraId="2EE8021A" w14:textId="77777777" w:rsidTr="00514C65">
        <w:trPr>
          <w:trHeight w:val="1146"/>
        </w:trPr>
        <w:tc>
          <w:tcPr>
            <w:tcW w:w="4962" w:type="dxa"/>
            <w:shd w:val="clear" w:color="auto" w:fill="auto"/>
          </w:tcPr>
          <w:p w14:paraId="757A0117" w14:textId="77777777" w:rsidR="00F7218E" w:rsidRPr="00B97858" w:rsidRDefault="00F7218E" w:rsidP="00A44105">
            <w:pPr>
              <w:pStyle w:val="TableParagraph"/>
              <w:pageBreakBefore/>
              <w:spacing w:before="7"/>
              <w:rPr>
                <w:sz w:val="5"/>
              </w:rPr>
            </w:pPr>
          </w:p>
          <w:p w14:paraId="6488CE0F" w14:textId="77777777" w:rsidR="00F7218E" w:rsidRPr="00B97858" w:rsidRDefault="00F7218E" w:rsidP="00A44105">
            <w:pPr>
              <w:pStyle w:val="TableParagraph"/>
              <w:ind w:left="71"/>
              <w:rPr>
                <w:sz w:val="13"/>
              </w:rPr>
            </w:pPr>
            <w:r w:rsidRPr="00EF5656">
              <w:rPr>
                <w:noProof/>
                <w:lang w:eastAsia="ru-RU" w:bidi="ar-SA"/>
              </w:rPr>
              <w:drawing>
                <wp:inline distT="0" distB="0" distL="0" distR="0" wp14:anchorId="2F739D8B" wp14:editId="016FB35E">
                  <wp:extent cx="2867025" cy="638175"/>
                  <wp:effectExtent l="0" t="0" r="9525" b="9525"/>
                  <wp:docPr id="209690848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638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  <w:shd w:val="clear" w:color="auto" w:fill="auto"/>
          </w:tcPr>
          <w:p w14:paraId="6F55F548" w14:textId="77777777" w:rsidR="00F7218E" w:rsidRPr="00B97858" w:rsidRDefault="00F7218E" w:rsidP="00A44105">
            <w:pPr>
              <w:pStyle w:val="TableParagraph"/>
              <w:spacing w:before="7"/>
              <w:rPr>
                <w:sz w:val="13"/>
              </w:rPr>
            </w:pPr>
          </w:p>
          <w:p w14:paraId="4FAFB135" w14:textId="4A07E19A" w:rsidR="00F7218E" w:rsidRPr="00B97858" w:rsidRDefault="00F7218E" w:rsidP="00A44105">
            <w:pPr>
              <w:pStyle w:val="TableParagraph"/>
              <w:ind w:left="108"/>
              <w:rPr>
                <w:rStyle w:val="1c"/>
                <w:rFonts w:ascii="Times New Roman" w:hAnsi="Times New Roman"/>
                <w:sz w:val="12"/>
                <w:szCs w:val="12"/>
              </w:rPr>
            </w:pPr>
            <w:r w:rsidRPr="00B97858">
              <w:rPr>
                <w:rStyle w:val="1c"/>
                <w:rFonts w:ascii="Times New Roman" w:hAnsi="Times New Roman"/>
                <w:sz w:val="12"/>
                <w:szCs w:val="12"/>
              </w:rPr>
              <w:t>Документ</w:t>
            </w:r>
            <w:r w:rsidRPr="00B97858">
              <w:rPr>
                <w:rStyle w:val="1c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B97858">
              <w:rPr>
                <w:rStyle w:val="1c"/>
                <w:rFonts w:ascii="Times New Roman" w:hAnsi="Times New Roman"/>
                <w:sz w:val="12"/>
                <w:szCs w:val="12"/>
              </w:rPr>
              <w:t>сформирован</w:t>
            </w:r>
            <w:r w:rsidRPr="00B97858">
              <w:rPr>
                <w:rStyle w:val="1c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B97858">
              <w:rPr>
                <w:rStyle w:val="1c"/>
                <w:rFonts w:ascii="Times New Roman" w:hAnsi="Times New Roman"/>
                <w:sz w:val="12"/>
                <w:szCs w:val="12"/>
              </w:rPr>
              <w:t>с</w:t>
            </w:r>
            <w:r w:rsidRPr="00B97858">
              <w:rPr>
                <w:rStyle w:val="1c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 w:rsidRPr="00B97858">
              <w:rPr>
                <w:rStyle w:val="1c"/>
                <w:rFonts w:ascii="Times New Roman" w:hAnsi="Times New Roman"/>
                <w:sz w:val="12"/>
                <w:szCs w:val="12"/>
              </w:rPr>
              <w:t>использованием</w:t>
            </w:r>
            <w:r w:rsidRPr="00B97858">
              <w:rPr>
                <w:rStyle w:val="1c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 w:rsidRPr="00B97858">
              <w:rPr>
                <w:rStyle w:val="1c"/>
                <w:rFonts w:ascii="Times New Roman" w:hAnsi="Times New Roman"/>
                <w:sz w:val="12"/>
                <w:szCs w:val="12"/>
              </w:rPr>
              <w:t>системы</w:t>
            </w:r>
            <w:r w:rsidRPr="00B97858">
              <w:rPr>
                <w:rStyle w:val="1c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B97858">
              <w:rPr>
                <w:rStyle w:val="1c"/>
                <w:rFonts w:ascii="Times New Roman" w:hAnsi="Times New Roman"/>
                <w:sz w:val="12"/>
                <w:szCs w:val="12"/>
              </w:rPr>
              <w:t>автоматизации</w:t>
            </w:r>
            <w:r w:rsidRPr="00B97858">
              <w:rPr>
                <w:rStyle w:val="1c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B97858">
              <w:rPr>
                <w:rStyle w:val="1c"/>
                <w:rFonts w:ascii="Times New Roman" w:hAnsi="Times New Roman"/>
                <w:sz w:val="12"/>
                <w:szCs w:val="12"/>
              </w:rPr>
              <w:t>закупок «МАРС»</w:t>
            </w:r>
            <w:r w:rsidRPr="00B97858">
              <w:rPr>
                <w:rStyle w:val="1c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B97858">
              <w:rPr>
                <w:rStyle w:val="1c"/>
                <w:rFonts w:ascii="Times New Roman" w:hAnsi="Times New Roman"/>
                <w:sz w:val="12"/>
                <w:szCs w:val="12"/>
              </w:rPr>
              <w:t>(+7</w:t>
            </w:r>
            <w:r w:rsidRPr="00B97858">
              <w:rPr>
                <w:rStyle w:val="1c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B97858">
              <w:rPr>
                <w:rStyle w:val="1c"/>
                <w:rFonts w:ascii="Times New Roman" w:hAnsi="Times New Roman"/>
                <w:sz w:val="12"/>
                <w:szCs w:val="12"/>
              </w:rPr>
              <w:t>3452</w:t>
            </w:r>
            <w:r w:rsidRPr="00B97858">
              <w:rPr>
                <w:rStyle w:val="1c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="003E3C99" w:rsidRPr="003E3C99">
              <w:rPr>
                <w:rStyle w:val="1c"/>
                <w:rFonts w:ascii="Times New Roman" w:hAnsi="Times New Roman"/>
                <w:sz w:val="12"/>
                <w:szCs w:val="12"/>
              </w:rPr>
              <w:t>57-45-00</w:t>
            </w:r>
            <w:r w:rsidRPr="00B97858">
              <w:rPr>
                <w:rStyle w:val="1c"/>
                <w:rFonts w:ascii="Times New Roman" w:hAnsi="Times New Roman"/>
                <w:spacing w:val="-5"/>
                <w:sz w:val="12"/>
                <w:szCs w:val="12"/>
              </w:rPr>
              <w:t>)</w:t>
            </w:r>
          </w:p>
          <w:p w14:paraId="222E2761" w14:textId="77777777" w:rsidR="00F7218E" w:rsidRPr="00B97858" w:rsidRDefault="00F7218E" w:rsidP="00A44105">
            <w:pPr>
              <w:pStyle w:val="TableParagraph"/>
              <w:spacing w:before="1"/>
              <w:ind w:left="108"/>
              <w:rPr>
                <w:rStyle w:val="1c"/>
                <w:rFonts w:ascii="Times New Roman" w:hAnsi="Times New Roman"/>
                <w:sz w:val="12"/>
                <w:szCs w:val="12"/>
              </w:rPr>
            </w:pPr>
            <w:r>
              <w:rPr>
                <w:rStyle w:val="1c"/>
                <w:rFonts w:ascii="Times New Roman" w:hAnsi="Times New Roman"/>
                <w:sz w:val="12"/>
                <w:szCs w:val="12"/>
              </w:rPr>
              <w:t>Правообладателем</w:t>
            </w:r>
            <w:r w:rsidRPr="00B97858">
              <w:rPr>
                <w:rStyle w:val="1c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 w:rsidRPr="00B97858">
              <w:rPr>
                <w:rStyle w:val="1c"/>
                <w:rFonts w:ascii="Times New Roman" w:hAnsi="Times New Roman"/>
                <w:sz w:val="12"/>
                <w:szCs w:val="12"/>
              </w:rPr>
              <w:t>документа</w:t>
            </w:r>
            <w:r w:rsidRPr="00B97858">
              <w:rPr>
                <w:rStyle w:val="1c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B97858">
              <w:rPr>
                <w:rStyle w:val="1c"/>
                <w:rFonts w:ascii="Times New Roman" w:hAnsi="Times New Roman"/>
                <w:sz w:val="12"/>
                <w:szCs w:val="12"/>
              </w:rPr>
              <w:t>является</w:t>
            </w:r>
            <w:r w:rsidRPr="00B97858">
              <w:rPr>
                <w:rStyle w:val="1c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B97858">
              <w:rPr>
                <w:rStyle w:val="1c"/>
                <w:rFonts w:ascii="Times New Roman" w:hAnsi="Times New Roman"/>
                <w:sz w:val="12"/>
                <w:szCs w:val="12"/>
              </w:rPr>
              <w:t>ООО</w:t>
            </w:r>
            <w:r w:rsidRPr="00B97858">
              <w:rPr>
                <w:rStyle w:val="1c"/>
                <w:rFonts w:ascii="Times New Roman" w:hAnsi="Times New Roman"/>
                <w:spacing w:val="-6"/>
                <w:sz w:val="12"/>
                <w:szCs w:val="12"/>
              </w:rPr>
              <w:t xml:space="preserve"> </w:t>
            </w:r>
            <w:r w:rsidRPr="00B97858">
              <w:rPr>
                <w:rStyle w:val="1c"/>
                <w:rFonts w:ascii="Times New Roman" w:hAnsi="Times New Roman"/>
                <w:sz w:val="12"/>
                <w:szCs w:val="12"/>
              </w:rPr>
              <w:t>«ЦОП</w:t>
            </w:r>
            <w:r w:rsidRPr="00B97858">
              <w:rPr>
                <w:rStyle w:val="1c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B97858">
              <w:rPr>
                <w:rStyle w:val="1c"/>
                <w:rFonts w:ascii="Times New Roman" w:hAnsi="Times New Roman"/>
                <w:sz w:val="12"/>
                <w:szCs w:val="12"/>
              </w:rPr>
              <w:t>«ЮРИС»</w:t>
            </w:r>
            <w:r w:rsidRPr="00B97858">
              <w:rPr>
                <w:rStyle w:val="1c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 w:rsidRPr="00B97858">
              <w:rPr>
                <w:rStyle w:val="1c"/>
                <w:rFonts w:ascii="Times New Roman" w:hAnsi="Times New Roman"/>
                <w:sz w:val="12"/>
                <w:szCs w:val="12"/>
              </w:rPr>
              <w:t>(+73452</w:t>
            </w:r>
            <w:r w:rsidRPr="00B97858">
              <w:rPr>
                <w:rStyle w:val="1c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 w:rsidRPr="00B97858">
              <w:rPr>
                <w:rStyle w:val="1c"/>
                <w:rFonts w:ascii="Times New Roman" w:hAnsi="Times New Roman"/>
                <w:sz w:val="12"/>
                <w:szCs w:val="12"/>
              </w:rPr>
              <w:t>215-100)</w:t>
            </w:r>
            <w:r w:rsidRPr="00B97858">
              <w:rPr>
                <w:rStyle w:val="1c"/>
                <w:rFonts w:ascii="Times New Roman" w:hAnsi="Times New Roman"/>
                <w:spacing w:val="40"/>
                <w:sz w:val="12"/>
                <w:szCs w:val="12"/>
              </w:rPr>
              <w:t xml:space="preserve"> </w:t>
            </w:r>
          </w:p>
          <w:p w14:paraId="5FA98802" w14:textId="77777777" w:rsidR="00F7218E" w:rsidRPr="00B97858" w:rsidRDefault="00F7218E" w:rsidP="00A44105">
            <w:pPr>
              <w:pStyle w:val="TableParagraph"/>
              <w:spacing w:before="1"/>
              <w:ind w:left="108"/>
              <w:rPr>
                <w:rStyle w:val="1c"/>
                <w:rFonts w:ascii="Times New Roman" w:hAnsi="Times New Roman"/>
                <w:sz w:val="12"/>
                <w:szCs w:val="12"/>
              </w:rPr>
            </w:pPr>
            <w:r w:rsidRPr="00B97858">
              <w:rPr>
                <w:rStyle w:val="1c"/>
                <w:rFonts w:ascii="Times New Roman" w:hAnsi="Times New Roman"/>
                <w:sz w:val="12"/>
                <w:szCs w:val="12"/>
              </w:rPr>
              <w:t>(ОГРН 1157232011892; ИНН 7203338119). Использование текста настоящего документа, равно как и его</w:t>
            </w:r>
            <w:r w:rsidRPr="00B97858">
              <w:rPr>
                <w:rStyle w:val="1c"/>
                <w:rFonts w:ascii="Times New Roman" w:hAnsi="Times New Roman"/>
                <w:spacing w:val="40"/>
                <w:sz w:val="12"/>
                <w:szCs w:val="12"/>
              </w:rPr>
              <w:t xml:space="preserve"> </w:t>
            </w:r>
          </w:p>
          <w:p w14:paraId="05D3916B" w14:textId="77777777" w:rsidR="00F7218E" w:rsidRPr="00B97858" w:rsidRDefault="00F7218E" w:rsidP="00A44105">
            <w:pPr>
              <w:pStyle w:val="TableParagraph"/>
              <w:spacing w:before="1"/>
              <w:ind w:left="108"/>
              <w:rPr>
                <w:rStyle w:val="1c"/>
                <w:rFonts w:ascii="Times New Roman" w:hAnsi="Times New Roman"/>
                <w:sz w:val="12"/>
                <w:szCs w:val="12"/>
              </w:rPr>
            </w:pPr>
            <w:r w:rsidRPr="00B97858">
              <w:rPr>
                <w:rStyle w:val="1c"/>
                <w:rFonts w:ascii="Times New Roman" w:hAnsi="Times New Roman"/>
                <w:sz w:val="12"/>
                <w:szCs w:val="12"/>
              </w:rPr>
              <w:t>графических составляющих, третьими лицами, включая копирование, распространение или модификацию,</w:t>
            </w:r>
          </w:p>
          <w:p w14:paraId="207E5D6F" w14:textId="77777777" w:rsidR="00F7218E" w:rsidRPr="00B97858" w:rsidRDefault="00F7218E" w:rsidP="00A44105">
            <w:pPr>
              <w:pStyle w:val="TableParagraph"/>
              <w:spacing w:line="137" w:lineRule="exact"/>
              <w:ind w:left="-644" w:firstLine="752"/>
              <w:rPr>
                <w:rStyle w:val="1c"/>
                <w:rFonts w:ascii="Times New Roman" w:hAnsi="Times New Roman"/>
                <w:sz w:val="12"/>
                <w:szCs w:val="12"/>
              </w:rPr>
            </w:pPr>
            <w:r w:rsidRPr="00B97858">
              <w:rPr>
                <w:rStyle w:val="1c"/>
                <w:rFonts w:ascii="Times New Roman" w:hAnsi="Times New Roman"/>
                <w:sz w:val="12"/>
                <w:szCs w:val="12"/>
              </w:rPr>
              <w:t>без</w:t>
            </w:r>
            <w:r w:rsidRPr="00B97858">
              <w:rPr>
                <w:rStyle w:val="1c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B97858">
              <w:rPr>
                <w:rStyle w:val="1c"/>
                <w:rFonts w:ascii="Times New Roman" w:hAnsi="Times New Roman"/>
                <w:sz w:val="12"/>
                <w:szCs w:val="12"/>
              </w:rPr>
              <w:t>согласия</w:t>
            </w:r>
            <w:r w:rsidRPr="00B97858">
              <w:rPr>
                <w:rStyle w:val="1c"/>
                <w:rFonts w:ascii="Times New Roman" w:hAnsi="Times New Roman"/>
                <w:spacing w:val="-2"/>
                <w:sz w:val="12"/>
                <w:szCs w:val="12"/>
              </w:rPr>
              <w:t xml:space="preserve"> </w:t>
            </w:r>
            <w:r w:rsidRPr="00B97858">
              <w:rPr>
                <w:rStyle w:val="1c"/>
                <w:rFonts w:ascii="Times New Roman" w:hAnsi="Times New Roman"/>
                <w:sz w:val="12"/>
                <w:szCs w:val="12"/>
              </w:rPr>
              <w:t>правообладателя</w:t>
            </w:r>
            <w:r w:rsidRPr="00B97858">
              <w:rPr>
                <w:rStyle w:val="1c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B97858">
              <w:rPr>
                <w:rStyle w:val="1c"/>
                <w:rFonts w:ascii="Times New Roman" w:hAnsi="Times New Roman"/>
                <w:sz w:val="12"/>
                <w:szCs w:val="12"/>
              </w:rPr>
              <w:t>не</w:t>
            </w:r>
            <w:r w:rsidRPr="00B97858">
              <w:rPr>
                <w:rStyle w:val="1c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B97858">
              <w:rPr>
                <w:rStyle w:val="1c"/>
                <w:rFonts w:ascii="Times New Roman" w:hAnsi="Times New Roman"/>
                <w:sz w:val="12"/>
                <w:szCs w:val="12"/>
              </w:rPr>
              <w:t>допускается,</w:t>
            </w:r>
            <w:r w:rsidRPr="00B97858">
              <w:rPr>
                <w:rStyle w:val="1c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B97858">
              <w:rPr>
                <w:rStyle w:val="1c"/>
                <w:rFonts w:ascii="Times New Roman" w:hAnsi="Times New Roman"/>
                <w:sz w:val="12"/>
                <w:szCs w:val="12"/>
              </w:rPr>
              <w:t>и</w:t>
            </w:r>
            <w:r w:rsidRPr="00B97858">
              <w:rPr>
                <w:rStyle w:val="1c"/>
                <w:rFonts w:ascii="Times New Roman" w:hAnsi="Times New Roman"/>
                <w:spacing w:val="-2"/>
                <w:sz w:val="12"/>
                <w:szCs w:val="12"/>
              </w:rPr>
              <w:t xml:space="preserve"> </w:t>
            </w:r>
            <w:r w:rsidRPr="00B97858">
              <w:rPr>
                <w:rStyle w:val="1c"/>
                <w:rFonts w:ascii="Times New Roman" w:hAnsi="Times New Roman"/>
                <w:sz w:val="12"/>
                <w:szCs w:val="12"/>
              </w:rPr>
              <w:t>будет</w:t>
            </w:r>
            <w:r w:rsidRPr="00B97858">
              <w:rPr>
                <w:rStyle w:val="1c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B97858">
              <w:rPr>
                <w:rStyle w:val="1c"/>
                <w:rFonts w:ascii="Times New Roman" w:hAnsi="Times New Roman"/>
                <w:sz w:val="12"/>
                <w:szCs w:val="12"/>
              </w:rPr>
              <w:t>рассматриваться</w:t>
            </w:r>
            <w:r w:rsidRPr="00B97858">
              <w:rPr>
                <w:rStyle w:val="1c"/>
                <w:rFonts w:ascii="Times New Roman" w:hAnsi="Times New Roman"/>
                <w:spacing w:val="-2"/>
                <w:sz w:val="12"/>
                <w:szCs w:val="12"/>
              </w:rPr>
              <w:t xml:space="preserve"> </w:t>
            </w:r>
            <w:r w:rsidRPr="00B97858">
              <w:rPr>
                <w:rStyle w:val="1c"/>
                <w:rFonts w:ascii="Times New Roman" w:hAnsi="Times New Roman"/>
                <w:sz w:val="12"/>
                <w:szCs w:val="12"/>
              </w:rPr>
              <w:t>как</w:t>
            </w:r>
            <w:r w:rsidRPr="00B97858">
              <w:rPr>
                <w:rStyle w:val="1c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B97858">
              <w:rPr>
                <w:rStyle w:val="1c"/>
                <w:rFonts w:ascii="Times New Roman" w:hAnsi="Times New Roman"/>
                <w:sz w:val="12"/>
                <w:szCs w:val="12"/>
              </w:rPr>
              <w:t>нарушение</w:t>
            </w:r>
            <w:r w:rsidRPr="00B97858">
              <w:rPr>
                <w:rStyle w:val="1c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 w:rsidRPr="00B97858">
              <w:rPr>
                <w:rStyle w:val="1c"/>
                <w:rFonts w:ascii="Times New Roman" w:hAnsi="Times New Roman"/>
                <w:sz w:val="12"/>
                <w:szCs w:val="12"/>
              </w:rPr>
              <w:t>его</w:t>
            </w:r>
            <w:r w:rsidRPr="00B97858">
              <w:rPr>
                <w:rStyle w:val="1c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B97858">
              <w:rPr>
                <w:rStyle w:val="1c"/>
                <w:rFonts w:ascii="Times New Roman" w:hAnsi="Times New Roman"/>
                <w:sz w:val="12"/>
                <w:szCs w:val="12"/>
              </w:rPr>
              <w:t>исключительных прав</w:t>
            </w:r>
            <w:r w:rsidRPr="00B97858">
              <w:rPr>
                <w:rStyle w:val="1c"/>
                <w:rFonts w:ascii="Times New Roman" w:hAnsi="Times New Roman"/>
                <w:spacing w:val="-2"/>
                <w:sz w:val="12"/>
                <w:szCs w:val="12"/>
              </w:rPr>
              <w:t xml:space="preserve"> </w:t>
            </w:r>
            <w:r w:rsidRPr="00B97858">
              <w:rPr>
                <w:rStyle w:val="1c"/>
                <w:rFonts w:ascii="Times New Roman" w:hAnsi="Times New Roman"/>
                <w:spacing w:val="-10"/>
                <w:sz w:val="12"/>
                <w:szCs w:val="12"/>
              </w:rPr>
              <w:t>в</w:t>
            </w:r>
          </w:p>
          <w:p w14:paraId="2AD34191" w14:textId="77777777" w:rsidR="00F7218E" w:rsidRPr="00B97858" w:rsidRDefault="00F7218E" w:rsidP="00A44105">
            <w:pPr>
              <w:pStyle w:val="TableParagraph"/>
              <w:spacing w:line="142" w:lineRule="exact"/>
              <w:ind w:left="108"/>
            </w:pPr>
            <w:r w:rsidRPr="00B97858">
              <w:rPr>
                <w:rStyle w:val="1c"/>
                <w:rFonts w:ascii="Times New Roman" w:hAnsi="Times New Roman"/>
                <w:sz w:val="12"/>
                <w:szCs w:val="12"/>
              </w:rPr>
              <w:t>соответствии</w:t>
            </w:r>
            <w:r w:rsidRPr="00B97858">
              <w:rPr>
                <w:rStyle w:val="1c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B97858">
              <w:rPr>
                <w:rStyle w:val="1c"/>
                <w:rFonts w:ascii="Times New Roman" w:hAnsi="Times New Roman"/>
                <w:sz w:val="12"/>
                <w:szCs w:val="12"/>
              </w:rPr>
              <w:t>с</w:t>
            </w:r>
            <w:r w:rsidRPr="00B97858">
              <w:rPr>
                <w:rStyle w:val="1c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 w:rsidRPr="00B97858">
              <w:rPr>
                <w:rStyle w:val="1c"/>
                <w:rFonts w:ascii="Times New Roman" w:hAnsi="Times New Roman"/>
                <w:sz w:val="12"/>
                <w:szCs w:val="12"/>
              </w:rPr>
              <w:t>законодательством.</w:t>
            </w:r>
            <w:r w:rsidRPr="00B97858">
              <w:rPr>
                <w:rStyle w:val="1c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B97858">
              <w:rPr>
                <w:rStyle w:val="1c"/>
                <w:rFonts w:ascii="Times New Roman" w:hAnsi="Times New Roman"/>
                <w:sz w:val="12"/>
                <w:szCs w:val="12"/>
              </w:rPr>
              <w:t>При</w:t>
            </w:r>
            <w:r w:rsidRPr="00B97858">
              <w:rPr>
                <w:rStyle w:val="1c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B97858">
              <w:rPr>
                <w:rStyle w:val="1c"/>
                <w:rFonts w:ascii="Times New Roman" w:hAnsi="Times New Roman"/>
                <w:sz w:val="12"/>
                <w:szCs w:val="12"/>
              </w:rPr>
              <w:t>размещении</w:t>
            </w:r>
            <w:r w:rsidRPr="00B97858">
              <w:rPr>
                <w:rStyle w:val="1c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B97858">
              <w:rPr>
                <w:rStyle w:val="1c"/>
                <w:rFonts w:ascii="Times New Roman" w:hAnsi="Times New Roman"/>
                <w:sz w:val="12"/>
                <w:szCs w:val="12"/>
              </w:rPr>
              <w:t>документа</w:t>
            </w:r>
            <w:r w:rsidRPr="00B97858">
              <w:rPr>
                <w:rStyle w:val="1c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 w:rsidRPr="00B97858">
              <w:rPr>
                <w:rStyle w:val="1c"/>
                <w:rFonts w:ascii="Times New Roman" w:hAnsi="Times New Roman"/>
                <w:sz w:val="12"/>
                <w:szCs w:val="12"/>
              </w:rPr>
              <w:t>в</w:t>
            </w:r>
            <w:r w:rsidRPr="00B97858">
              <w:rPr>
                <w:rStyle w:val="1c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B97858">
              <w:rPr>
                <w:rStyle w:val="1c"/>
                <w:rFonts w:ascii="Times New Roman" w:hAnsi="Times New Roman"/>
                <w:sz w:val="12"/>
                <w:szCs w:val="12"/>
              </w:rPr>
              <w:t>общедоступных</w:t>
            </w:r>
            <w:r w:rsidRPr="00B97858">
              <w:rPr>
                <w:rStyle w:val="1c"/>
                <w:rFonts w:ascii="Times New Roman" w:hAnsi="Times New Roman"/>
                <w:spacing w:val="-6"/>
                <w:sz w:val="12"/>
                <w:szCs w:val="12"/>
              </w:rPr>
              <w:t xml:space="preserve"> </w:t>
            </w:r>
            <w:r w:rsidRPr="00B97858">
              <w:rPr>
                <w:rStyle w:val="1c"/>
                <w:rFonts w:ascii="Times New Roman" w:hAnsi="Times New Roman"/>
                <w:sz w:val="12"/>
                <w:szCs w:val="12"/>
              </w:rPr>
              <w:t>источниках</w:t>
            </w:r>
            <w:r w:rsidRPr="00B97858">
              <w:rPr>
                <w:rStyle w:val="1c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B97858">
              <w:rPr>
                <w:rStyle w:val="1c"/>
                <w:rFonts w:ascii="Times New Roman" w:hAnsi="Times New Roman"/>
                <w:sz w:val="12"/>
                <w:szCs w:val="12"/>
              </w:rPr>
              <w:t>ссылка</w:t>
            </w:r>
            <w:r w:rsidRPr="00B97858">
              <w:rPr>
                <w:rStyle w:val="1c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 w:rsidRPr="00B97858">
              <w:rPr>
                <w:rStyle w:val="1c"/>
                <w:rFonts w:ascii="Times New Roman" w:hAnsi="Times New Roman"/>
                <w:sz w:val="12"/>
                <w:szCs w:val="12"/>
              </w:rPr>
              <w:t>на</w:t>
            </w:r>
            <w:r w:rsidRPr="00B97858">
              <w:rPr>
                <w:rStyle w:val="1c"/>
                <w:rFonts w:ascii="Times New Roman" w:hAnsi="Times New Roman"/>
                <w:spacing w:val="40"/>
                <w:sz w:val="12"/>
                <w:szCs w:val="12"/>
              </w:rPr>
              <w:t xml:space="preserve"> </w:t>
            </w:r>
            <w:r w:rsidRPr="00B97858">
              <w:rPr>
                <w:rStyle w:val="1c"/>
                <w:rFonts w:ascii="Times New Roman" w:hAnsi="Times New Roman"/>
                <w:sz w:val="12"/>
                <w:szCs w:val="12"/>
              </w:rPr>
              <w:t>правообладателя</w:t>
            </w:r>
            <w:r w:rsidRPr="00B97858">
              <w:rPr>
                <w:rStyle w:val="1c"/>
                <w:rFonts w:ascii="Times New Roman" w:hAnsi="Times New Roman"/>
                <w:spacing w:val="-8"/>
                <w:sz w:val="12"/>
                <w:szCs w:val="12"/>
              </w:rPr>
              <w:t xml:space="preserve"> </w:t>
            </w:r>
            <w:r w:rsidRPr="00B97858">
              <w:rPr>
                <w:rStyle w:val="1c"/>
                <w:rFonts w:ascii="Times New Roman" w:hAnsi="Times New Roman"/>
                <w:sz w:val="12"/>
                <w:szCs w:val="12"/>
              </w:rPr>
              <w:t>обязательна.</w:t>
            </w:r>
          </w:p>
          <w:p w14:paraId="05873424" w14:textId="77777777" w:rsidR="00F7218E" w:rsidRPr="00B97858" w:rsidRDefault="00F7218E" w:rsidP="00A44105">
            <w:pPr>
              <w:pStyle w:val="TableParagraph"/>
              <w:spacing w:line="142" w:lineRule="exact"/>
              <w:ind w:left="108"/>
            </w:pPr>
          </w:p>
        </w:tc>
      </w:tr>
    </w:tbl>
    <w:p w14:paraId="15A55BB1" w14:textId="77777777" w:rsidR="00F7218E" w:rsidRPr="00B97858" w:rsidRDefault="00F7218E" w:rsidP="00F7218E">
      <w:pPr>
        <w:rPr>
          <w:b/>
          <w:bCs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40D6C5" wp14:editId="137C1132">
                <wp:simplePos x="0" y="0"/>
                <wp:positionH relativeFrom="page">
                  <wp:posOffset>-1270</wp:posOffset>
                </wp:positionH>
                <wp:positionV relativeFrom="paragraph">
                  <wp:posOffset>5080</wp:posOffset>
                </wp:positionV>
                <wp:extent cx="7566025" cy="471170"/>
                <wp:effectExtent l="0" t="0" r="15875" b="24130"/>
                <wp:wrapNone/>
                <wp:docPr id="175078428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6025" cy="47117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4D5B"/>
                        </a:solidFill>
                        <a:ln w="648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E8727D2" w14:textId="77777777" w:rsidR="00F7218E" w:rsidRDefault="00F7218E" w:rsidP="00F7218E">
                            <w:pPr>
                              <w:spacing w:after="0" w:line="240" w:lineRule="auto"/>
                              <w:ind w:left="794"/>
                              <w:rPr>
                                <w:b/>
                                <w:bCs/>
                                <w:color w:val="EEEEEE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EEE"/>
                                <w:szCs w:val="20"/>
                              </w:rPr>
                              <w:t>Правовое сопровождение закупок</w:t>
                            </w:r>
                          </w:p>
                          <w:p w14:paraId="120F714B" w14:textId="77777777" w:rsidR="00F7218E" w:rsidRDefault="00F7218E" w:rsidP="00F7218E">
                            <w:pPr>
                              <w:spacing w:after="0" w:line="240" w:lineRule="auto"/>
                              <w:ind w:left="794"/>
                              <w:rPr>
                                <w:color w:val="EEEEE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EEEEEE"/>
                                <w:sz w:val="20"/>
                                <w:szCs w:val="20"/>
                              </w:rPr>
                              <w:t>С гарантией юридической безопасности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0D6C5" id="Полилиния: фигура 3" o:spid="_x0000_s1026" style="position:absolute;margin-left:-.1pt;margin-top:.4pt;width:595.75pt;height:37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" o:allowincell="f" adj="-11796480,,5400" path="m,l21600,r,21600l,21600,,xe" fillcolor="#0f4d5b" strokeweight=".18mm">
                <v:stroke joinstyle="round"/>
                <v:formulas/>
                <v:path o:connecttype="custom" o:connectlocs="0,0;7566025,0;7566025,471170;0,471170" o:connectangles="0,0,0,0" textboxrect="0,0,21600,21600"/>
                <v:textbox>
                  <w:txbxContent>
                    <w:p w14:paraId="2E8727D2" w14:textId="77777777" w:rsidR="00F7218E" w:rsidRDefault="00F7218E" w:rsidP="00F7218E">
                      <w:pPr>
                        <w:spacing w:after="0" w:line="240" w:lineRule="auto"/>
                        <w:ind w:left="794"/>
                        <w:rPr>
                          <w:b/>
                          <w:bCs/>
                          <w:color w:val="EEEEEE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EEEEEE"/>
                          <w:szCs w:val="20"/>
                        </w:rPr>
                        <w:t>Правовое сопровождение закупок</w:t>
                      </w:r>
                    </w:p>
                    <w:p w14:paraId="120F714B" w14:textId="77777777" w:rsidR="00F7218E" w:rsidRDefault="00F7218E" w:rsidP="00F7218E">
                      <w:pPr>
                        <w:spacing w:after="0" w:line="240" w:lineRule="auto"/>
                        <w:ind w:left="794"/>
                        <w:rPr>
                          <w:color w:val="EEEEEE"/>
                          <w:sz w:val="20"/>
                          <w:szCs w:val="20"/>
                        </w:rPr>
                      </w:pPr>
                      <w:r>
                        <w:rPr>
                          <w:color w:val="EEEEEE"/>
                          <w:sz w:val="20"/>
                          <w:szCs w:val="20"/>
                        </w:rPr>
                        <w:t>С гарантией юридической безопасности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97858">
        <w:rPr>
          <w:sz w:val="16"/>
          <w:szCs w:val="16"/>
        </w:rPr>
        <w:t xml:space="preserve">                                        </w:t>
      </w:r>
    </w:p>
    <w:p w14:paraId="03BB4A47" w14:textId="77777777" w:rsidR="00F7218E" w:rsidRDefault="00F7218E" w:rsidP="00F7218E">
      <w:pPr>
        <w:pStyle w:val="Default"/>
        <w:jc w:val="right"/>
        <w:rPr>
          <w:color w:val="auto"/>
          <w:sz w:val="20"/>
          <w:szCs w:val="20"/>
        </w:rPr>
      </w:pPr>
    </w:p>
    <w:p w14:paraId="431D4961" w14:textId="77777777" w:rsidR="00F7218E" w:rsidRDefault="00F7218E" w:rsidP="00F7218E">
      <w:pPr>
        <w:pStyle w:val="Default"/>
        <w:jc w:val="right"/>
        <w:rPr>
          <w:color w:val="auto"/>
          <w:sz w:val="18"/>
          <w:szCs w:val="18"/>
        </w:rPr>
      </w:pPr>
    </w:p>
    <w:p w14:paraId="5594E1EF" w14:textId="77777777" w:rsidR="00F7218E" w:rsidRDefault="00F7218E" w:rsidP="00F7218E">
      <w:pPr>
        <w:pStyle w:val="Default"/>
        <w:jc w:val="right"/>
        <w:rPr>
          <w:color w:val="auto"/>
          <w:sz w:val="18"/>
          <w:szCs w:val="18"/>
        </w:rPr>
      </w:pPr>
    </w:p>
    <w:p w14:paraId="4BAC638B" w14:textId="0779E7FC" w:rsidR="00F7218E" w:rsidRPr="000E1918" w:rsidRDefault="00F7218E" w:rsidP="00BC2360">
      <w:pPr>
        <w:pStyle w:val="Default"/>
        <w:jc w:val="right"/>
        <w:rPr>
          <w:color w:val="auto"/>
          <w:sz w:val="18"/>
          <w:szCs w:val="18"/>
        </w:rPr>
      </w:pPr>
      <w:r w:rsidRPr="000E1918">
        <w:rPr>
          <w:color w:val="auto"/>
          <w:sz w:val="18"/>
          <w:szCs w:val="18"/>
        </w:rPr>
        <w:t xml:space="preserve">Приложение </w:t>
      </w:r>
      <w:r w:rsidR="000A1E79" w:rsidRPr="000A1E79">
        <w:rPr>
          <w:color w:val="auto"/>
          <w:sz w:val="18"/>
          <w:szCs w:val="18"/>
        </w:rPr>
        <w:t>к техническому заданию</w:t>
      </w:r>
    </w:p>
    <w:p w14:paraId="1EE1189C" w14:textId="77777777" w:rsidR="000E14E1" w:rsidRPr="008C5A31" w:rsidRDefault="000E14E1" w:rsidP="00BC236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3C79ED7E" w14:textId="77777777" w:rsidR="000E14E1" w:rsidRPr="008C5A31" w:rsidRDefault="000E14E1" w:rsidP="00BC236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69A1A590" w14:textId="77777777" w:rsidR="00007D0F" w:rsidRDefault="00007D0F" w:rsidP="00007D0F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C5A31">
        <w:rPr>
          <w:rFonts w:ascii="Times New Roman" w:hAnsi="Times New Roman"/>
          <w:b/>
          <w:sz w:val="18"/>
          <w:szCs w:val="18"/>
        </w:rPr>
        <w:t>СПЕЦИФИКАЦИЯ</w:t>
      </w:r>
      <w:r>
        <w:rPr>
          <w:rFonts w:ascii="Times New Roman" w:hAnsi="Times New Roman"/>
          <w:b/>
          <w:sz w:val="18"/>
          <w:szCs w:val="18"/>
        </w:rPr>
        <w:t xml:space="preserve"> УСЛУГИ</w:t>
      </w:r>
    </w:p>
    <w:p w14:paraId="79597FAB" w14:textId="77777777" w:rsidR="00007D0F" w:rsidRDefault="00007D0F" w:rsidP="00007D0F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7"/>
        <w:gridCol w:w="7879"/>
      </w:tblGrid>
      <w:tr w:rsidR="00007D0F" w:rsidRPr="008C5A31" w14:paraId="4CBE9095" w14:textId="77777777" w:rsidTr="00007D0F">
        <w:trPr>
          <w:trHeight w:val="284"/>
        </w:trPr>
        <w:tc>
          <w:tcPr>
            <w:tcW w:w="13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F1F1"/>
          </w:tcPr>
          <w:p w14:paraId="7F1BC54A" w14:textId="77777777" w:rsidR="00007D0F" w:rsidRPr="008C5A31" w:rsidRDefault="00007D0F" w:rsidP="000E3BE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6C9C8C" w14:textId="4428A7E1" w:rsidR="00007D0F" w:rsidRPr="00D00C7E" w:rsidRDefault="00007D0F" w:rsidP="000E3BE7">
            <w:pPr>
              <w:tabs>
                <w:tab w:val="right" w:pos="7759"/>
              </w:tabs>
              <w:spacing w:after="0"/>
              <w:jc w:val="both"/>
              <w:rPr>
                <w:rFonts w:ascii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  <w:r w:rsidRPr="000055C7">
              <w:rPr>
                <w:rFonts w:ascii="Times New Roman" w:hAnsi="Times New Roman"/>
                <w:color w:val="FF0000"/>
                <w:sz w:val="18"/>
                <w:szCs w:val="18"/>
              </w:rPr>
              <w:t>Очистка кровли от снега</w:t>
            </w:r>
          </w:p>
        </w:tc>
      </w:tr>
    </w:tbl>
    <w:p w14:paraId="45BD8948" w14:textId="77777777" w:rsidR="00007D0F" w:rsidRDefault="00007D0F" w:rsidP="00007D0F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7371"/>
      </w:tblGrid>
      <w:tr w:rsidR="00007D0F" w:rsidRPr="00B57F17" w14:paraId="22B5C010" w14:textId="77777777" w:rsidTr="00007D0F">
        <w:tc>
          <w:tcPr>
            <w:tcW w:w="10915" w:type="dxa"/>
            <w:gridSpan w:val="2"/>
            <w:shd w:val="clear" w:color="auto" w:fill="E3F1F1"/>
          </w:tcPr>
          <w:p w14:paraId="1348713E" w14:textId="77777777" w:rsidR="00007D0F" w:rsidRPr="00ED680B" w:rsidRDefault="00007D0F" w:rsidP="000E3BE7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ED680B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Объект № 1:</w:t>
            </w:r>
          </w:p>
          <w:p w14:paraId="5D2D0215" w14:textId="77777777" w:rsidR="00007D0F" w:rsidRPr="00C04169" w:rsidRDefault="00007D0F" w:rsidP="000E3B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</w:p>
        </w:tc>
      </w:tr>
      <w:tr w:rsidR="00007D0F" w:rsidRPr="00B57F17" w14:paraId="069A0A24" w14:textId="77777777" w:rsidTr="00007D0F">
        <w:tc>
          <w:tcPr>
            <w:tcW w:w="3544" w:type="dxa"/>
            <w:shd w:val="clear" w:color="auto" w:fill="E3F1F1"/>
          </w:tcPr>
          <w:p w14:paraId="3195F6E3" w14:textId="77777777" w:rsidR="00007D0F" w:rsidRPr="00B57F17" w:rsidRDefault="00007D0F" w:rsidP="000E3BE7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 xml:space="preserve">Адрес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объекта</w:t>
            </w:r>
            <w:r w:rsidRPr="00B57F17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:</w:t>
            </w:r>
          </w:p>
          <w:p w14:paraId="612D2A78" w14:textId="77777777" w:rsidR="00007D0F" w:rsidRPr="00B57F17" w:rsidRDefault="00007D0F" w:rsidP="000E3BE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auto"/>
          </w:tcPr>
          <w:p w14:paraId="1CC32CCA" w14:textId="0C8CF3A8" w:rsidR="00007D0F" w:rsidRPr="00B57F17" w:rsidRDefault="00F46CE1" w:rsidP="000E3B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46CE1"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 xml:space="preserve">Тюменская область, г. Тюмень проезд Юганский </w:t>
            </w:r>
            <w:r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 xml:space="preserve">д. </w:t>
            </w:r>
            <w:r w:rsidRPr="00F46CE1"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6</w:t>
            </w:r>
          </w:p>
        </w:tc>
      </w:tr>
      <w:tr w:rsidR="00007D0F" w:rsidRPr="00B57F17" w14:paraId="0877DD7D" w14:textId="77777777" w:rsidTr="00007D0F">
        <w:tc>
          <w:tcPr>
            <w:tcW w:w="3544" w:type="dxa"/>
            <w:shd w:val="clear" w:color="auto" w:fill="E3F1F1"/>
          </w:tcPr>
          <w:p w14:paraId="5E83C8DD" w14:textId="77777777" w:rsidR="00007D0F" w:rsidRPr="00B57F17" w:rsidRDefault="00007D0F" w:rsidP="000E3BE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Кровля (м2)</w:t>
            </w:r>
            <w:r w:rsidRPr="00E60C98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00BDB290" w14:textId="76DF04DD" w:rsidR="00007D0F" w:rsidRPr="000055C7" w:rsidRDefault="002D30B6" w:rsidP="000E3BE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70C0"/>
                <w:sz w:val="18"/>
                <w:szCs w:val="18"/>
              </w:rPr>
              <w:t xml:space="preserve">929 </w:t>
            </w:r>
            <w:r w:rsidRPr="000055C7">
              <w:rPr>
                <w:rFonts w:ascii="Times New Roman" w:hAnsi="Times New Roman"/>
                <w:bCs/>
                <w:color w:val="0070C0"/>
                <w:sz w:val="18"/>
                <w:szCs w:val="18"/>
              </w:rPr>
              <w:t>м2</w:t>
            </w:r>
          </w:p>
        </w:tc>
      </w:tr>
    </w:tbl>
    <w:p w14:paraId="7978A71A" w14:textId="77777777" w:rsidR="00007D0F" w:rsidRDefault="00007D0F" w:rsidP="00007D0F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7371"/>
      </w:tblGrid>
      <w:tr w:rsidR="00007D0F" w:rsidRPr="00B57F17" w14:paraId="75BEEBC3" w14:textId="77777777" w:rsidTr="00007D0F">
        <w:tc>
          <w:tcPr>
            <w:tcW w:w="10915" w:type="dxa"/>
            <w:gridSpan w:val="2"/>
            <w:shd w:val="clear" w:color="auto" w:fill="E3F1F1"/>
          </w:tcPr>
          <w:p w14:paraId="24AF799C" w14:textId="77777777" w:rsidR="00007D0F" w:rsidRPr="00ED680B" w:rsidRDefault="00007D0F" w:rsidP="000E3BE7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ED680B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Объект № </w:t>
            </w: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</w:t>
            </w:r>
            <w:r w:rsidRPr="00ED680B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:</w:t>
            </w:r>
          </w:p>
          <w:p w14:paraId="7AD919C7" w14:textId="77777777" w:rsidR="00007D0F" w:rsidRPr="00C04169" w:rsidRDefault="00007D0F" w:rsidP="000E3B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</w:p>
        </w:tc>
      </w:tr>
      <w:tr w:rsidR="00007D0F" w:rsidRPr="00B57F17" w14:paraId="0FC9C475" w14:textId="77777777" w:rsidTr="00007D0F">
        <w:tc>
          <w:tcPr>
            <w:tcW w:w="3544" w:type="dxa"/>
            <w:shd w:val="clear" w:color="auto" w:fill="E3F1F1"/>
          </w:tcPr>
          <w:p w14:paraId="38679D70" w14:textId="77777777" w:rsidR="00007D0F" w:rsidRPr="00B57F17" w:rsidRDefault="00007D0F" w:rsidP="000E3BE7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 xml:space="preserve">Адрес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объекта</w:t>
            </w:r>
            <w:r w:rsidRPr="00B57F17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:</w:t>
            </w:r>
          </w:p>
          <w:p w14:paraId="7A0FA66E" w14:textId="77777777" w:rsidR="00007D0F" w:rsidRPr="00B57F17" w:rsidRDefault="00007D0F" w:rsidP="000E3BE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auto"/>
          </w:tcPr>
          <w:p w14:paraId="4570B482" w14:textId="47B27141" w:rsidR="00007D0F" w:rsidRPr="00B57F17" w:rsidRDefault="002D30B6" w:rsidP="000E3B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C04169"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 xml:space="preserve">Тюменская область, г. </w:t>
            </w:r>
            <w:r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 xml:space="preserve">Тюмень проезд </w:t>
            </w:r>
            <w:proofErr w:type="spellStart"/>
            <w:r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Шаимский</w:t>
            </w:r>
            <w:proofErr w:type="spellEnd"/>
            <w:r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 xml:space="preserve"> 8а</w:t>
            </w:r>
          </w:p>
        </w:tc>
      </w:tr>
      <w:tr w:rsidR="00007D0F" w:rsidRPr="00B57F17" w14:paraId="0805BFC2" w14:textId="77777777" w:rsidTr="00007D0F">
        <w:tc>
          <w:tcPr>
            <w:tcW w:w="3544" w:type="dxa"/>
            <w:shd w:val="clear" w:color="auto" w:fill="E3F1F1"/>
          </w:tcPr>
          <w:p w14:paraId="4A827F31" w14:textId="77777777" w:rsidR="00007D0F" w:rsidRPr="00B57F17" w:rsidRDefault="00007D0F" w:rsidP="000E3BE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Кровля (м2)</w:t>
            </w:r>
            <w:r w:rsidRPr="00E60C98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0B56479B" w14:textId="22CA24D0" w:rsidR="00007D0F" w:rsidRPr="000055C7" w:rsidRDefault="002D30B6" w:rsidP="000E3BE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70C0"/>
                <w:sz w:val="18"/>
                <w:szCs w:val="18"/>
              </w:rPr>
              <w:t xml:space="preserve">743 </w:t>
            </w:r>
            <w:r w:rsidRPr="000055C7">
              <w:rPr>
                <w:rFonts w:ascii="Times New Roman" w:hAnsi="Times New Roman"/>
                <w:bCs/>
                <w:color w:val="0070C0"/>
                <w:sz w:val="18"/>
                <w:szCs w:val="18"/>
              </w:rPr>
              <w:t>м2</w:t>
            </w:r>
          </w:p>
        </w:tc>
      </w:tr>
    </w:tbl>
    <w:p w14:paraId="5F9A1CAA" w14:textId="77777777" w:rsidR="00007D0F" w:rsidRDefault="00007D0F" w:rsidP="00007D0F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1F4ED576" w14:textId="77777777" w:rsidR="00350B61" w:rsidRDefault="00350B61" w:rsidP="00350B61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417"/>
        <w:gridCol w:w="2268"/>
      </w:tblGrid>
      <w:tr w:rsidR="00350B61" w14:paraId="1256C1D5" w14:textId="77777777" w:rsidTr="00245872">
        <w:tc>
          <w:tcPr>
            <w:tcW w:w="7230" w:type="dxa"/>
            <w:shd w:val="clear" w:color="auto" w:fill="E3F1F1"/>
          </w:tcPr>
          <w:p w14:paraId="2E5FD135" w14:textId="77777777" w:rsidR="00350B61" w:rsidRDefault="00350B61" w:rsidP="0024587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Содержание услуги:</w:t>
            </w:r>
          </w:p>
        </w:tc>
        <w:tc>
          <w:tcPr>
            <w:tcW w:w="1417" w:type="dxa"/>
            <w:shd w:val="clear" w:color="auto" w:fill="E3F1F1"/>
          </w:tcPr>
          <w:p w14:paraId="2CE9A0B7" w14:textId="77777777" w:rsidR="00350B61" w:rsidRDefault="00350B61" w:rsidP="0024587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2268" w:type="dxa"/>
            <w:shd w:val="clear" w:color="auto" w:fill="E3F1F1"/>
          </w:tcPr>
          <w:p w14:paraId="19C76ABE" w14:textId="1E2F713D" w:rsidR="00350B61" w:rsidRDefault="00BB03BC" w:rsidP="0024587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Количество</w:t>
            </w:r>
          </w:p>
        </w:tc>
      </w:tr>
      <w:tr w:rsidR="00350B61" w14:paraId="37675266" w14:textId="77777777" w:rsidTr="00245872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D4CF" w14:textId="77777777" w:rsidR="00350B61" w:rsidRPr="00BA6633" w:rsidRDefault="00350B61" w:rsidP="0024587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A6633">
              <w:rPr>
                <w:rFonts w:ascii="Times New Roman" w:hAnsi="Times New Roman"/>
                <w:sz w:val="18"/>
                <w:szCs w:val="18"/>
              </w:rPr>
              <w:t xml:space="preserve">Очистка кровли от снега </w:t>
            </w:r>
          </w:p>
        </w:tc>
        <w:tc>
          <w:tcPr>
            <w:tcW w:w="1417" w:type="dxa"/>
            <w:shd w:val="clear" w:color="auto" w:fill="auto"/>
          </w:tcPr>
          <w:p w14:paraId="0F2EC72B" w14:textId="77777777" w:rsidR="00350B61" w:rsidRPr="003900DB" w:rsidRDefault="00350B61" w:rsidP="0024587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00DB">
              <w:rPr>
                <w:rFonts w:ascii="Times New Roman" w:hAnsi="Times New Roman"/>
                <w:sz w:val="18"/>
                <w:szCs w:val="18"/>
              </w:rPr>
              <w:t>м</w:t>
            </w:r>
            <w:r w:rsidRPr="003900DB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109B786B" w14:textId="57FC45CB" w:rsidR="00350B61" w:rsidRPr="00BA6633" w:rsidRDefault="00BB03BC" w:rsidP="0024587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1 672</w:t>
            </w:r>
          </w:p>
        </w:tc>
      </w:tr>
    </w:tbl>
    <w:p w14:paraId="037A76DE" w14:textId="77777777" w:rsidR="00350B61" w:rsidRDefault="00350B61" w:rsidP="00350B61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14:paraId="7D26CC4B" w14:textId="77777777" w:rsidR="00350B61" w:rsidRDefault="00350B61" w:rsidP="00350B61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7"/>
        <w:gridCol w:w="7879"/>
      </w:tblGrid>
      <w:tr w:rsidR="00007D0F" w:rsidRPr="008C5A31" w14:paraId="388F74D9" w14:textId="77777777" w:rsidTr="00007D0F">
        <w:trPr>
          <w:trHeight w:val="284"/>
        </w:trPr>
        <w:tc>
          <w:tcPr>
            <w:tcW w:w="13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F1F1"/>
          </w:tcPr>
          <w:p w14:paraId="6DEC2D8B" w14:textId="77777777" w:rsidR="00007D0F" w:rsidRPr="008C5A31" w:rsidRDefault="00007D0F" w:rsidP="000E3BE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9C204A" w14:textId="77777777" w:rsidR="00007D0F" w:rsidRPr="00D00C7E" w:rsidRDefault="00007D0F" w:rsidP="000E3BE7">
            <w:pPr>
              <w:tabs>
                <w:tab w:val="right" w:pos="7759"/>
              </w:tabs>
              <w:spacing w:after="0"/>
              <w:jc w:val="both"/>
              <w:rPr>
                <w:rFonts w:ascii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М</w:t>
            </w:r>
            <w:r w:rsidRPr="000055C7">
              <w:rPr>
                <w:rFonts w:ascii="Times New Roman" w:hAnsi="Times New Roman"/>
                <w:color w:val="FF0000"/>
                <w:sz w:val="18"/>
                <w:szCs w:val="18"/>
              </w:rPr>
              <w:t>еханизированная уборка и вывоз снега с прилегающей территории</w:t>
            </w:r>
          </w:p>
        </w:tc>
      </w:tr>
    </w:tbl>
    <w:p w14:paraId="72828AFC" w14:textId="77777777" w:rsidR="00007D0F" w:rsidRDefault="00007D0F" w:rsidP="00007D0F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7371"/>
      </w:tblGrid>
      <w:tr w:rsidR="00007D0F" w:rsidRPr="00B57F17" w14:paraId="3AADCF57" w14:textId="77777777" w:rsidTr="00007D0F">
        <w:tc>
          <w:tcPr>
            <w:tcW w:w="10915" w:type="dxa"/>
            <w:gridSpan w:val="2"/>
            <w:shd w:val="clear" w:color="auto" w:fill="E3F1F1"/>
          </w:tcPr>
          <w:p w14:paraId="151AE3CE" w14:textId="77777777" w:rsidR="00007D0F" w:rsidRPr="00ED680B" w:rsidRDefault="00007D0F" w:rsidP="000E3BE7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ED680B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Объект № 1:</w:t>
            </w:r>
          </w:p>
          <w:p w14:paraId="43A20BDC" w14:textId="77777777" w:rsidR="00007D0F" w:rsidRPr="00C04169" w:rsidRDefault="00007D0F" w:rsidP="000E3B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</w:p>
        </w:tc>
      </w:tr>
      <w:tr w:rsidR="00007D0F" w:rsidRPr="00B57F17" w14:paraId="3B2A36E3" w14:textId="77777777" w:rsidTr="00007D0F">
        <w:tc>
          <w:tcPr>
            <w:tcW w:w="3544" w:type="dxa"/>
            <w:shd w:val="clear" w:color="auto" w:fill="E3F1F1"/>
          </w:tcPr>
          <w:p w14:paraId="38F7FCF8" w14:textId="77777777" w:rsidR="00007D0F" w:rsidRPr="00B57F17" w:rsidRDefault="00007D0F" w:rsidP="000E3BE7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 xml:space="preserve">Адрес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объекта</w:t>
            </w:r>
            <w:r w:rsidRPr="00B57F17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:</w:t>
            </w:r>
          </w:p>
          <w:p w14:paraId="1CB0910F" w14:textId="77777777" w:rsidR="00007D0F" w:rsidRPr="00B57F17" w:rsidRDefault="00007D0F" w:rsidP="000E3BE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auto"/>
          </w:tcPr>
          <w:p w14:paraId="3CB9B38F" w14:textId="27826C4C" w:rsidR="00007D0F" w:rsidRPr="00B57F17" w:rsidRDefault="002D30B6" w:rsidP="000E3B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46CE1"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 xml:space="preserve">Тюменская область, г. Тюмень проезд Юганский </w:t>
            </w:r>
            <w:r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 xml:space="preserve">д. </w:t>
            </w:r>
            <w:r w:rsidRPr="00F46CE1"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6</w:t>
            </w:r>
          </w:p>
        </w:tc>
      </w:tr>
      <w:tr w:rsidR="00007D0F" w:rsidRPr="00B57F17" w14:paraId="57F4A4DD" w14:textId="77777777" w:rsidTr="00007D0F">
        <w:tc>
          <w:tcPr>
            <w:tcW w:w="3544" w:type="dxa"/>
            <w:shd w:val="clear" w:color="auto" w:fill="E3F1F1"/>
          </w:tcPr>
          <w:p w14:paraId="5D88764F" w14:textId="77777777" w:rsidR="00007D0F" w:rsidRPr="00E60C98" w:rsidRDefault="00007D0F" w:rsidP="000E3BE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Территория, подлежащая уборке (м2)</w:t>
            </w:r>
            <w:r w:rsidRPr="00E60C98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572F985A" w14:textId="26DB6C51" w:rsidR="00007D0F" w:rsidRPr="00E60C98" w:rsidRDefault="00AC5F7D" w:rsidP="000E3BE7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 xml:space="preserve">5 </w:t>
            </w:r>
            <w:r w:rsidR="002D30B6"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0</w:t>
            </w:r>
            <w:r w:rsidR="00007D0F"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00 м2</w:t>
            </w:r>
          </w:p>
        </w:tc>
      </w:tr>
    </w:tbl>
    <w:p w14:paraId="5F6588E7" w14:textId="77777777" w:rsidR="00007D0F" w:rsidRDefault="00007D0F" w:rsidP="00007D0F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7371"/>
      </w:tblGrid>
      <w:tr w:rsidR="00007D0F" w:rsidRPr="00B57F17" w14:paraId="79307F81" w14:textId="77777777" w:rsidTr="00007D0F">
        <w:tc>
          <w:tcPr>
            <w:tcW w:w="10915" w:type="dxa"/>
            <w:gridSpan w:val="2"/>
            <w:shd w:val="clear" w:color="auto" w:fill="E3F1F1"/>
          </w:tcPr>
          <w:p w14:paraId="5541DEDB" w14:textId="77777777" w:rsidR="00007D0F" w:rsidRPr="00ED680B" w:rsidRDefault="00007D0F" w:rsidP="000E3BE7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ED680B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Объект № </w:t>
            </w: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</w:t>
            </w:r>
            <w:r w:rsidRPr="00ED680B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:</w:t>
            </w:r>
          </w:p>
          <w:p w14:paraId="5B0F68B3" w14:textId="77777777" w:rsidR="00007D0F" w:rsidRPr="00C04169" w:rsidRDefault="00007D0F" w:rsidP="000E3B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</w:p>
        </w:tc>
      </w:tr>
      <w:tr w:rsidR="00007D0F" w:rsidRPr="00B57F17" w14:paraId="17E0807D" w14:textId="77777777" w:rsidTr="00007D0F">
        <w:tc>
          <w:tcPr>
            <w:tcW w:w="3544" w:type="dxa"/>
            <w:shd w:val="clear" w:color="auto" w:fill="E3F1F1"/>
          </w:tcPr>
          <w:p w14:paraId="549867F4" w14:textId="77777777" w:rsidR="00007D0F" w:rsidRPr="00B57F17" w:rsidRDefault="00007D0F" w:rsidP="000E3BE7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 xml:space="preserve">Адрес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объекта</w:t>
            </w:r>
            <w:r w:rsidRPr="00B57F17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:</w:t>
            </w:r>
          </w:p>
          <w:p w14:paraId="75D8F1A6" w14:textId="77777777" w:rsidR="00007D0F" w:rsidRPr="00B57F17" w:rsidRDefault="00007D0F" w:rsidP="000E3BE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auto"/>
          </w:tcPr>
          <w:p w14:paraId="1EBB70BB" w14:textId="2485CF76" w:rsidR="00007D0F" w:rsidRPr="00B57F17" w:rsidRDefault="002D30B6" w:rsidP="000E3B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C04169"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 xml:space="preserve">Тюменская область, г. </w:t>
            </w:r>
            <w:r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 xml:space="preserve">Тюмень проезд </w:t>
            </w:r>
            <w:proofErr w:type="spellStart"/>
            <w:r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Шаимский</w:t>
            </w:r>
            <w:proofErr w:type="spellEnd"/>
            <w:r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 xml:space="preserve"> 8а</w:t>
            </w:r>
          </w:p>
        </w:tc>
      </w:tr>
      <w:tr w:rsidR="00007D0F" w:rsidRPr="00B57F17" w14:paraId="6544D11A" w14:textId="77777777" w:rsidTr="00007D0F">
        <w:tc>
          <w:tcPr>
            <w:tcW w:w="3544" w:type="dxa"/>
            <w:shd w:val="clear" w:color="auto" w:fill="E3F1F1"/>
          </w:tcPr>
          <w:p w14:paraId="1AAE0AFD" w14:textId="77777777" w:rsidR="00007D0F" w:rsidRPr="00E60C98" w:rsidRDefault="00007D0F" w:rsidP="000E3BE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Территория, подлежащая уборке (м2)</w:t>
            </w:r>
            <w:r w:rsidRPr="00E60C98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21E83BA4" w14:textId="04CF9171" w:rsidR="00007D0F" w:rsidRPr="00E60C98" w:rsidRDefault="00AC5F7D" w:rsidP="000E3BE7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5 000</w:t>
            </w:r>
            <w:r w:rsidR="00007D0F"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 xml:space="preserve"> м2</w:t>
            </w:r>
          </w:p>
        </w:tc>
      </w:tr>
    </w:tbl>
    <w:p w14:paraId="1C16BA13" w14:textId="77777777" w:rsidR="00007D0F" w:rsidRDefault="00007D0F" w:rsidP="00007D0F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2EED2666" w14:textId="77777777" w:rsidR="00007D0F" w:rsidRDefault="00007D0F" w:rsidP="00007D0F">
      <w:pPr>
        <w:spacing w:after="0" w:line="240" w:lineRule="auto"/>
        <w:ind w:left="-284"/>
        <w:rPr>
          <w:rFonts w:ascii="Times New Roman" w:hAnsi="Times New Roman"/>
          <w:bCs/>
          <w:i/>
          <w:iCs/>
          <w:color w:val="0070C0"/>
          <w:sz w:val="18"/>
          <w:szCs w:val="18"/>
        </w:rPr>
      </w:pP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417"/>
        <w:gridCol w:w="2268"/>
      </w:tblGrid>
      <w:tr w:rsidR="00007D0F" w14:paraId="555DB511" w14:textId="77777777" w:rsidTr="00350B61">
        <w:tc>
          <w:tcPr>
            <w:tcW w:w="7230" w:type="dxa"/>
            <w:shd w:val="clear" w:color="auto" w:fill="E3F1F1"/>
          </w:tcPr>
          <w:p w14:paraId="77632130" w14:textId="77777777" w:rsidR="00007D0F" w:rsidRDefault="00007D0F" w:rsidP="000E3BE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Содержание услуги:</w:t>
            </w:r>
          </w:p>
        </w:tc>
        <w:tc>
          <w:tcPr>
            <w:tcW w:w="1417" w:type="dxa"/>
            <w:shd w:val="clear" w:color="auto" w:fill="E3F1F1"/>
          </w:tcPr>
          <w:p w14:paraId="30FD275F" w14:textId="77777777" w:rsidR="00007D0F" w:rsidRDefault="00007D0F" w:rsidP="000E3BE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2268" w:type="dxa"/>
            <w:shd w:val="clear" w:color="auto" w:fill="E3F1F1"/>
          </w:tcPr>
          <w:p w14:paraId="6FC0DFFC" w14:textId="114B81E9" w:rsidR="00007D0F" w:rsidRDefault="00BB03BC" w:rsidP="00350B6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Количество</w:t>
            </w:r>
          </w:p>
        </w:tc>
      </w:tr>
      <w:tr w:rsidR="00007D0F" w14:paraId="2BE096A5" w14:textId="77777777" w:rsidTr="00350B61">
        <w:trPr>
          <w:trHeight w:val="27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2405" w14:textId="77777777" w:rsidR="00007D0F" w:rsidRPr="00BA6633" w:rsidRDefault="00007D0F" w:rsidP="000E3BE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BA6633">
              <w:rPr>
                <w:rFonts w:ascii="Times New Roman" w:hAnsi="Times New Roman"/>
                <w:sz w:val="18"/>
                <w:szCs w:val="18"/>
              </w:rPr>
              <w:t>Механизированная уборка территории</w:t>
            </w:r>
          </w:p>
        </w:tc>
        <w:tc>
          <w:tcPr>
            <w:tcW w:w="1417" w:type="dxa"/>
            <w:shd w:val="clear" w:color="auto" w:fill="auto"/>
          </w:tcPr>
          <w:p w14:paraId="788A9B4B" w14:textId="77777777" w:rsidR="00007D0F" w:rsidRDefault="00007D0F" w:rsidP="000E3BE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час</w:t>
            </w:r>
          </w:p>
        </w:tc>
        <w:tc>
          <w:tcPr>
            <w:tcW w:w="2268" w:type="dxa"/>
            <w:shd w:val="clear" w:color="auto" w:fill="auto"/>
          </w:tcPr>
          <w:p w14:paraId="78749763" w14:textId="41386CD7" w:rsidR="00007D0F" w:rsidRPr="00BA6633" w:rsidRDefault="00BB03BC" w:rsidP="000E3BE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60</w:t>
            </w:r>
          </w:p>
        </w:tc>
      </w:tr>
      <w:tr w:rsidR="00007D0F" w14:paraId="75CFBF61" w14:textId="77777777" w:rsidTr="00350B6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FE26" w14:textId="77777777" w:rsidR="00007D0F" w:rsidRPr="00BA6633" w:rsidRDefault="00007D0F" w:rsidP="000E3BE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BA6633">
              <w:rPr>
                <w:rFonts w:ascii="Times New Roman" w:hAnsi="Times New Roman"/>
                <w:sz w:val="18"/>
                <w:szCs w:val="18"/>
              </w:rPr>
              <w:t>Вывоз снега автотранспортом</w:t>
            </w:r>
          </w:p>
        </w:tc>
        <w:tc>
          <w:tcPr>
            <w:tcW w:w="1417" w:type="dxa"/>
            <w:shd w:val="clear" w:color="auto" w:fill="auto"/>
          </w:tcPr>
          <w:p w14:paraId="34C5D936" w14:textId="77777777" w:rsidR="00007D0F" w:rsidRDefault="00007D0F" w:rsidP="000E3BE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900DB">
              <w:rPr>
                <w:rFonts w:ascii="Times New Roman" w:hAnsi="Times New Roman"/>
                <w:sz w:val="18"/>
                <w:szCs w:val="18"/>
              </w:rPr>
              <w:t>м</w:t>
            </w:r>
            <w:r w:rsidRPr="003900DB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252ACB8E" w14:textId="1DF78005" w:rsidR="00007D0F" w:rsidRPr="00BA6633" w:rsidRDefault="00BB03BC" w:rsidP="000E3BE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70C0"/>
                <w:sz w:val="18"/>
                <w:szCs w:val="18"/>
              </w:rPr>
              <w:t>200</w:t>
            </w:r>
          </w:p>
        </w:tc>
      </w:tr>
    </w:tbl>
    <w:p w14:paraId="3DEDE04D" w14:textId="77777777" w:rsidR="00007D0F" w:rsidRDefault="00007D0F" w:rsidP="00007D0F">
      <w:pPr>
        <w:tabs>
          <w:tab w:val="left" w:pos="9180"/>
        </w:tabs>
        <w:spacing w:after="0" w:line="240" w:lineRule="auto"/>
        <w:ind w:left="-181"/>
        <w:jc w:val="center"/>
        <w:rPr>
          <w:rFonts w:ascii="Times New Roman" w:hAnsi="Times New Roman"/>
          <w:b/>
          <w:sz w:val="18"/>
          <w:szCs w:val="18"/>
        </w:rPr>
      </w:pPr>
    </w:p>
    <w:p w14:paraId="21F087B0" w14:textId="77777777" w:rsidR="00917678" w:rsidRDefault="00917678" w:rsidP="00007D0F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Cs/>
          <w:i/>
          <w:iCs/>
          <w:color w:val="0070C0"/>
          <w:sz w:val="18"/>
          <w:szCs w:val="18"/>
        </w:rPr>
      </w:pPr>
    </w:p>
    <w:sectPr w:rsidR="00917678" w:rsidSect="00602DEE">
      <w:footerReference w:type="default" r:id="rId8"/>
      <w:pgSz w:w="11906" w:h="16838"/>
      <w:pgMar w:top="426" w:right="424" w:bottom="8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61D7D" w14:textId="77777777" w:rsidR="007223D0" w:rsidRDefault="007223D0" w:rsidP="00AF4B2F">
      <w:pPr>
        <w:spacing w:after="0" w:line="240" w:lineRule="auto"/>
      </w:pPr>
      <w:r>
        <w:separator/>
      </w:r>
    </w:p>
  </w:endnote>
  <w:endnote w:type="continuationSeparator" w:id="0">
    <w:p w14:paraId="6C3D5504" w14:textId="77777777" w:rsidR="007223D0" w:rsidRDefault="007223D0" w:rsidP="00AF4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4298292"/>
      <w:docPartObj>
        <w:docPartGallery w:val="Page Numbers (Bottom of Page)"/>
        <w:docPartUnique/>
      </w:docPartObj>
    </w:sdtPr>
    <w:sdtEndPr/>
    <w:sdtContent>
      <w:p w14:paraId="2D6A4236" w14:textId="3797C337" w:rsidR="00F7218E" w:rsidRDefault="00F7218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0B6">
          <w:rPr>
            <w:noProof/>
          </w:rPr>
          <w:t>1</w:t>
        </w:r>
        <w:r>
          <w:fldChar w:fldCharType="end"/>
        </w:r>
      </w:p>
    </w:sdtContent>
  </w:sdt>
  <w:p w14:paraId="0280836B" w14:textId="77777777" w:rsidR="00F7218E" w:rsidRDefault="00F7218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FAE8E" w14:textId="77777777" w:rsidR="007223D0" w:rsidRDefault="007223D0" w:rsidP="00AF4B2F">
      <w:pPr>
        <w:spacing w:after="0" w:line="240" w:lineRule="auto"/>
      </w:pPr>
      <w:r>
        <w:separator/>
      </w:r>
    </w:p>
  </w:footnote>
  <w:footnote w:type="continuationSeparator" w:id="0">
    <w:p w14:paraId="55A13C77" w14:textId="77777777" w:rsidR="007223D0" w:rsidRDefault="007223D0" w:rsidP="00AF4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954B5E"/>
    <w:multiLevelType w:val="hybridMultilevel"/>
    <w:tmpl w:val="E998EB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3987"/>
    <w:multiLevelType w:val="hybridMultilevel"/>
    <w:tmpl w:val="4796CCAE"/>
    <w:lvl w:ilvl="0" w:tplc="D1CE7A22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B7AB7"/>
    <w:multiLevelType w:val="hybridMultilevel"/>
    <w:tmpl w:val="F68A93FC"/>
    <w:lvl w:ilvl="0" w:tplc="D1AC43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6378A"/>
    <w:multiLevelType w:val="hybridMultilevel"/>
    <w:tmpl w:val="C8865072"/>
    <w:lvl w:ilvl="0" w:tplc="9E0E0A84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DF80D04A" w:tentative="1">
      <w:start w:val="1"/>
      <w:numFmt w:val="lowerLetter"/>
      <w:lvlText w:val="%2."/>
      <w:lvlJc w:val="left"/>
      <w:pPr>
        <w:ind w:left="1440" w:hanging="360"/>
      </w:pPr>
    </w:lvl>
    <w:lvl w:ilvl="2" w:tplc="55CCE734" w:tentative="1">
      <w:start w:val="1"/>
      <w:numFmt w:val="lowerRoman"/>
      <w:lvlText w:val="%3."/>
      <w:lvlJc w:val="right"/>
      <w:pPr>
        <w:ind w:left="2160" w:hanging="180"/>
      </w:pPr>
    </w:lvl>
    <w:lvl w:ilvl="3" w:tplc="4642E2F0" w:tentative="1">
      <w:start w:val="1"/>
      <w:numFmt w:val="decimal"/>
      <w:lvlText w:val="%4."/>
      <w:lvlJc w:val="left"/>
      <w:pPr>
        <w:ind w:left="2880" w:hanging="360"/>
      </w:pPr>
    </w:lvl>
    <w:lvl w:ilvl="4" w:tplc="8DD0D06C" w:tentative="1">
      <w:start w:val="1"/>
      <w:numFmt w:val="lowerLetter"/>
      <w:lvlText w:val="%5."/>
      <w:lvlJc w:val="left"/>
      <w:pPr>
        <w:ind w:left="3600" w:hanging="360"/>
      </w:pPr>
    </w:lvl>
    <w:lvl w:ilvl="5" w:tplc="660EAA28" w:tentative="1">
      <w:start w:val="1"/>
      <w:numFmt w:val="lowerRoman"/>
      <w:lvlText w:val="%6."/>
      <w:lvlJc w:val="right"/>
      <w:pPr>
        <w:ind w:left="4320" w:hanging="180"/>
      </w:pPr>
    </w:lvl>
    <w:lvl w:ilvl="6" w:tplc="5DE22C8C" w:tentative="1">
      <w:start w:val="1"/>
      <w:numFmt w:val="decimal"/>
      <w:lvlText w:val="%7."/>
      <w:lvlJc w:val="left"/>
      <w:pPr>
        <w:ind w:left="5040" w:hanging="360"/>
      </w:pPr>
    </w:lvl>
    <w:lvl w:ilvl="7" w:tplc="75C0B7B0" w:tentative="1">
      <w:start w:val="1"/>
      <w:numFmt w:val="lowerLetter"/>
      <w:lvlText w:val="%8."/>
      <w:lvlJc w:val="left"/>
      <w:pPr>
        <w:ind w:left="5760" w:hanging="360"/>
      </w:pPr>
    </w:lvl>
    <w:lvl w:ilvl="8" w:tplc="4FA25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F3B9F"/>
    <w:multiLevelType w:val="hybridMultilevel"/>
    <w:tmpl w:val="A2CC122C"/>
    <w:lvl w:ilvl="0" w:tplc="AC0E3AA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15B90C79"/>
    <w:multiLevelType w:val="hybridMultilevel"/>
    <w:tmpl w:val="54DE5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10EF4"/>
    <w:multiLevelType w:val="multilevel"/>
    <w:tmpl w:val="C22CA2A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92" w:hanging="1440"/>
      </w:pPr>
      <w:rPr>
        <w:rFonts w:hint="default"/>
      </w:rPr>
    </w:lvl>
  </w:abstractNum>
  <w:abstractNum w:abstractNumId="8" w15:restartNumberingAfterBreak="0">
    <w:nsid w:val="193F441D"/>
    <w:multiLevelType w:val="hybridMultilevel"/>
    <w:tmpl w:val="AFCA43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A1E5D"/>
    <w:multiLevelType w:val="multilevel"/>
    <w:tmpl w:val="30547F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10" w15:restartNumberingAfterBreak="0">
    <w:nsid w:val="2A2B6D6A"/>
    <w:multiLevelType w:val="hybridMultilevel"/>
    <w:tmpl w:val="10784576"/>
    <w:lvl w:ilvl="0" w:tplc="FCA844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401A0"/>
    <w:multiLevelType w:val="hybridMultilevel"/>
    <w:tmpl w:val="4D7E5B7C"/>
    <w:lvl w:ilvl="0" w:tplc="C7440C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D7019"/>
    <w:multiLevelType w:val="hybridMultilevel"/>
    <w:tmpl w:val="AA1EB7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558F2"/>
    <w:multiLevelType w:val="multilevel"/>
    <w:tmpl w:val="2A28BEA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14" w15:restartNumberingAfterBreak="0">
    <w:nsid w:val="30F56252"/>
    <w:multiLevelType w:val="hybridMultilevel"/>
    <w:tmpl w:val="AE56902A"/>
    <w:lvl w:ilvl="0" w:tplc="275447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35DCD"/>
    <w:multiLevelType w:val="hybridMultilevel"/>
    <w:tmpl w:val="A08E060E"/>
    <w:lvl w:ilvl="0" w:tplc="8EC20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45A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6290609"/>
    <w:multiLevelType w:val="hybridMultilevel"/>
    <w:tmpl w:val="3B964444"/>
    <w:lvl w:ilvl="0" w:tplc="4A38BD9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E747B"/>
    <w:multiLevelType w:val="hybridMultilevel"/>
    <w:tmpl w:val="813A2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2251F"/>
    <w:multiLevelType w:val="hybridMultilevel"/>
    <w:tmpl w:val="5810BC34"/>
    <w:lvl w:ilvl="0" w:tplc="53D47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ACDF26">
      <w:start w:val="1"/>
      <w:numFmt w:val="lowerLetter"/>
      <w:lvlText w:val="%2."/>
      <w:lvlJc w:val="left"/>
      <w:pPr>
        <w:ind w:left="1440" w:hanging="360"/>
      </w:pPr>
    </w:lvl>
    <w:lvl w:ilvl="2" w:tplc="3B76661E" w:tentative="1">
      <w:start w:val="1"/>
      <w:numFmt w:val="lowerRoman"/>
      <w:lvlText w:val="%3."/>
      <w:lvlJc w:val="right"/>
      <w:pPr>
        <w:ind w:left="2160" w:hanging="180"/>
      </w:pPr>
    </w:lvl>
    <w:lvl w:ilvl="3" w:tplc="0D32904C" w:tentative="1">
      <w:start w:val="1"/>
      <w:numFmt w:val="decimal"/>
      <w:lvlText w:val="%4."/>
      <w:lvlJc w:val="left"/>
      <w:pPr>
        <w:ind w:left="2880" w:hanging="360"/>
      </w:pPr>
    </w:lvl>
    <w:lvl w:ilvl="4" w:tplc="1D48C9AC" w:tentative="1">
      <w:start w:val="1"/>
      <w:numFmt w:val="lowerLetter"/>
      <w:lvlText w:val="%5."/>
      <w:lvlJc w:val="left"/>
      <w:pPr>
        <w:ind w:left="3600" w:hanging="360"/>
      </w:pPr>
    </w:lvl>
    <w:lvl w:ilvl="5" w:tplc="60FE7D76" w:tentative="1">
      <w:start w:val="1"/>
      <w:numFmt w:val="lowerRoman"/>
      <w:lvlText w:val="%6."/>
      <w:lvlJc w:val="right"/>
      <w:pPr>
        <w:ind w:left="4320" w:hanging="180"/>
      </w:pPr>
    </w:lvl>
    <w:lvl w:ilvl="6" w:tplc="94DAD334" w:tentative="1">
      <w:start w:val="1"/>
      <w:numFmt w:val="decimal"/>
      <w:lvlText w:val="%7."/>
      <w:lvlJc w:val="left"/>
      <w:pPr>
        <w:ind w:left="5040" w:hanging="360"/>
      </w:pPr>
    </w:lvl>
    <w:lvl w:ilvl="7" w:tplc="1B088A96" w:tentative="1">
      <w:start w:val="1"/>
      <w:numFmt w:val="lowerLetter"/>
      <w:lvlText w:val="%8."/>
      <w:lvlJc w:val="left"/>
      <w:pPr>
        <w:ind w:left="5760" w:hanging="360"/>
      </w:pPr>
    </w:lvl>
    <w:lvl w:ilvl="8" w:tplc="26EA4A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90CCA"/>
    <w:multiLevelType w:val="hybridMultilevel"/>
    <w:tmpl w:val="CA06E7F6"/>
    <w:lvl w:ilvl="0" w:tplc="8EC20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E2AC7"/>
    <w:multiLevelType w:val="multilevel"/>
    <w:tmpl w:val="79621F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82A3514"/>
    <w:multiLevelType w:val="multilevel"/>
    <w:tmpl w:val="0764D3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44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92" w:hanging="1440"/>
      </w:pPr>
      <w:rPr>
        <w:rFonts w:hint="default"/>
      </w:rPr>
    </w:lvl>
  </w:abstractNum>
  <w:abstractNum w:abstractNumId="23" w15:restartNumberingAfterBreak="0">
    <w:nsid w:val="48E65ACC"/>
    <w:multiLevelType w:val="hybridMultilevel"/>
    <w:tmpl w:val="BC58E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C5794"/>
    <w:multiLevelType w:val="hybridMultilevel"/>
    <w:tmpl w:val="9E6643C0"/>
    <w:lvl w:ilvl="0" w:tplc="3F44A0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20D1E"/>
    <w:multiLevelType w:val="multilevel"/>
    <w:tmpl w:val="67F0E5F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26" w15:restartNumberingAfterBreak="0">
    <w:nsid w:val="509D6A21"/>
    <w:multiLevelType w:val="hybridMultilevel"/>
    <w:tmpl w:val="C3180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A46936"/>
    <w:multiLevelType w:val="multilevel"/>
    <w:tmpl w:val="0CE02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50F68A5"/>
    <w:multiLevelType w:val="hybridMultilevel"/>
    <w:tmpl w:val="37EA5518"/>
    <w:lvl w:ilvl="0" w:tplc="E064EE3C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9" w15:restartNumberingAfterBreak="0">
    <w:nsid w:val="55851A06"/>
    <w:multiLevelType w:val="hybridMultilevel"/>
    <w:tmpl w:val="605297F6"/>
    <w:lvl w:ilvl="0" w:tplc="8A2885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D62D48"/>
    <w:multiLevelType w:val="hybridMultilevel"/>
    <w:tmpl w:val="BEA8BFA6"/>
    <w:lvl w:ilvl="0" w:tplc="B27AA37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1" w15:restartNumberingAfterBreak="0">
    <w:nsid w:val="5DF41B02"/>
    <w:multiLevelType w:val="hybridMultilevel"/>
    <w:tmpl w:val="4E243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F7413"/>
    <w:multiLevelType w:val="hybridMultilevel"/>
    <w:tmpl w:val="605297F6"/>
    <w:lvl w:ilvl="0" w:tplc="8A2885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2C143C"/>
    <w:multiLevelType w:val="multilevel"/>
    <w:tmpl w:val="F05EE20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482" w:hanging="108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5976" w:hanging="1440"/>
      </w:pPr>
    </w:lvl>
  </w:abstractNum>
  <w:abstractNum w:abstractNumId="34" w15:restartNumberingAfterBreak="0">
    <w:nsid w:val="65A36D0D"/>
    <w:multiLevelType w:val="hybridMultilevel"/>
    <w:tmpl w:val="09CC3680"/>
    <w:lvl w:ilvl="0" w:tplc="10F018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D517F"/>
    <w:multiLevelType w:val="multilevel"/>
    <w:tmpl w:val="18CCBE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215" w:hanging="648"/>
      </w:pPr>
      <w:rPr>
        <w:lang w:val="ru-RU"/>
      </w:rPr>
    </w:lvl>
    <w:lvl w:ilvl="4">
      <w:start w:val="1"/>
      <w:numFmt w:val="decimal"/>
      <w:pStyle w:val="222"/>
      <w:lvlText w:val="%1.%2.%3.%4.%5."/>
      <w:lvlJc w:val="left"/>
      <w:pPr>
        <w:ind w:left="1501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0855BC2"/>
    <w:multiLevelType w:val="hybridMultilevel"/>
    <w:tmpl w:val="5D48F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B80FA6"/>
    <w:multiLevelType w:val="multilevel"/>
    <w:tmpl w:val="07EAF9D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A8758C8"/>
    <w:multiLevelType w:val="multilevel"/>
    <w:tmpl w:val="E3B656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DF040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FC2172A"/>
    <w:multiLevelType w:val="hybridMultilevel"/>
    <w:tmpl w:val="D750969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5862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6133768">
    <w:abstractNumId w:val="10"/>
  </w:num>
  <w:num w:numId="3" w16cid:durableId="352994643">
    <w:abstractNumId w:val="33"/>
  </w:num>
  <w:num w:numId="4" w16cid:durableId="1350180657">
    <w:abstractNumId w:val="5"/>
  </w:num>
  <w:num w:numId="5" w16cid:durableId="1519926163">
    <w:abstractNumId w:val="21"/>
  </w:num>
  <w:num w:numId="6" w16cid:durableId="1658000191">
    <w:abstractNumId w:val="28"/>
  </w:num>
  <w:num w:numId="7" w16cid:durableId="2106612314">
    <w:abstractNumId w:val="2"/>
  </w:num>
  <w:num w:numId="8" w16cid:durableId="956372929">
    <w:abstractNumId w:val="36"/>
  </w:num>
  <w:num w:numId="9" w16cid:durableId="1910656267">
    <w:abstractNumId w:val="23"/>
  </w:num>
  <w:num w:numId="10" w16cid:durableId="196478502">
    <w:abstractNumId w:val="1"/>
  </w:num>
  <w:num w:numId="11" w16cid:durableId="456223849">
    <w:abstractNumId w:val="26"/>
  </w:num>
  <w:num w:numId="12" w16cid:durableId="1048577541">
    <w:abstractNumId w:val="29"/>
  </w:num>
  <w:num w:numId="13" w16cid:durableId="46072994">
    <w:abstractNumId w:val="7"/>
  </w:num>
  <w:num w:numId="14" w16cid:durableId="1567103682">
    <w:abstractNumId w:val="22"/>
  </w:num>
  <w:num w:numId="15" w16cid:durableId="1949656127">
    <w:abstractNumId w:val="9"/>
  </w:num>
  <w:num w:numId="16" w16cid:durableId="1381133126">
    <w:abstractNumId w:val="32"/>
  </w:num>
  <w:num w:numId="17" w16cid:durableId="1742410055">
    <w:abstractNumId w:val="25"/>
  </w:num>
  <w:num w:numId="18" w16cid:durableId="2038310984">
    <w:abstractNumId w:val="13"/>
  </w:num>
  <w:num w:numId="19" w16cid:durableId="1380011640">
    <w:abstractNumId w:val="19"/>
  </w:num>
  <w:num w:numId="20" w16cid:durableId="1272783973">
    <w:abstractNumId w:val="39"/>
  </w:num>
  <w:num w:numId="21" w16cid:durableId="442193798">
    <w:abstractNumId w:val="16"/>
  </w:num>
  <w:num w:numId="22" w16cid:durableId="1667435475">
    <w:abstractNumId w:val="37"/>
  </w:num>
  <w:num w:numId="23" w16cid:durableId="873156489">
    <w:abstractNumId w:val="15"/>
  </w:num>
  <w:num w:numId="24" w16cid:durableId="1764260422">
    <w:abstractNumId w:val="38"/>
  </w:num>
  <w:num w:numId="25" w16cid:durableId="289215169">
    <w:abstractNumId w:val="20"/>
  </w:num>
  <w:num w:numId="26" w16cid:durableId="1982030778">
    <w:abstractNumId w:val="40"/>
  </w:num>
  <w:num w:numId="27" w16cid:durableId="248659243">
    <w:abstractNumId w:val="24"/>
  </w:num>
  <w:num w:numId="28" w16cid:durableId="683818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62486058">
    <w:abstractNumId w:val="4"/>
  </w:num>
  <w:num w:numId="30" w16cid:durableId="1567564879">
    <w:abstractNumId w:val="31"/>
  </w:num>
  <w:num w:numId="31" w16cid:durableId="1579316748">
    <w:abstractNumId w:val="17"/>
  </w:num>
  <w:num w:numId="32" w16cid:durableId="428892118">
    <w:abstractNumId w:val="30"/>
  </w:num>
  <w:num w:numId="33" w16cid:durableId="427505790">
    <w:abstractNumId w:val="18"/>
  </w:num>
  <w:num w:numId="34" w16cid:durableId="1843424499">
    <w:abstractNumId w:val="35"/>
  </w:num>
  <w:num w:numId="35" w16cid:durableId="1259949916">
    <w:abstractNumId w:val="8"/>
  </w:num>
  <w:num w:numId="36" w16cid:durableId="2071541324">
    <w:abstractNumId w:val="11"/>
  </w:num>
  <w:num w:numId="37" w16cid:durableId="1775176010">
    <w:abstractNumId w:val="14"/>
  </w:num>
  <w:num w:numId="38" w16cid:durableId="312101629">
    <w:abstractNumId w:val="34"/>
  </w:num>
  <w:num w:numId="39" w16cid:durableId="4674461">
    <w:abstractNumId w:val="3"/>
  </w:num>
  <w:num w:numId="40" w16cid:durableId="1367558454">
    <w:abstractNumId w:val="27"/>
  </w:num>
  <w:num w:numId="41" w16cid:durableId="1317227383">
    <w:abstractNumId w:val="12"/>
  </w:num>
  <w:num w:numId="42" w16cid:durableId="2746781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357"/>
    <w:rsid w:val="00000F70"/>
    <w:rsid w:val="00006357"/>
    <w:rsid w:val="00007D0F"/>
    <w:rsid w:val="00026D87"/>
    <w:rsid w:val="00027A62"/>
    <w:rsid w:val="000326B3"/>
    <w:rsid w:val="00035B5D"/>
    <w:rsid w:val="00062DC4"/>
    <w:rsid w:val="0008645B"/>
    <w:rsid w:val="000A03A0"/>
    <w:rsid w:val="000A1E79"/>
    <w:rsid w:val="000E14E1"/>
    <w:rsid w:val="000E2933"/>
    <w:rsid w:val="00102886"/>
    <w:rsid w:val="00107FE6"/>
    <w:rsid w:val="001356B4"/>
    <w:rsid w:val="00144353"/>
    <w:rsid w:val="001474A3"/>
    <w:rsid w:val="001550B3"/>
    <w:rsid w:val="001629B1"/>
    <w:rsid w:val="001662C2"/>
    <w:rsid w:val="001675D1"/>
    <w:rsid w:val="001879AA"/>
    <w:rsid w:val="001954DC"/>
    <w:rsid w:val="001B60BF"/>
    <w:rsid w:val="001D50F4"/>
    <w:rsid w:val="001D5140"/>
    <w:rsid w:val="0020179F"/>
    <w:rsid w:val="00204233"/>
    <w:rsid w:val="00213CE2"/>
    <w:rsid w:val="00235CC5"/>
    <w:rsid w:val="002463DD"/>
    <w:rsid w:val="00254568"/>
    <w:rsid w:val="00273A2B"/>
    <w:rsid w:val="0027654E"/>
    <w:rsid w:val="0028588B"/>
    <w:rsid w:val="002A2000"/>
    <w:rsid w:val="002A543E"/>
    <w:rsid w:val="002B283C"/>
    <w:rsid w:val="002D30B6"/>
    <w:rsid w:val="002F3A10"/>
    <w:rsid w:val="0030778D"/>
    <w:rsid w:val="003171EE"/>
    <w:rsid w:val="00326578"/>
    <w:rsid w:val="00340799"/>
    <w:rsid w:val="00350B61"/>
    <w:rsid w:val="003549F6"/>
    <w:rsid w:val="003618DC"/>
    <w:rsid w:val="00363D13"/>
    <w:rsid w:val="003649ED"/>
    <w:rsid w:val="003705AB"/>
    <w:rsid w:val="003854B9"/>
    <w:rsid w:val="003B240B"/>
    <w:rsid w:val="003B3535"/>
    <w:rsid w:val="003C1EFF"/>
    <w:rsid w:val="003C36B7"/>
    <w:rsid w:val="003D4260"/>
    <w:rsid w:val="003E3C99"/>
    <w:rsid w:val="003F043D"/>
    <w:rsid w:val="00401148"/>
    <w:rsid w:val="00401EC8"/>
    <w:rsid w:val="00413C55"/>
    <w:rsid w:val="004405C9"/>
    <w:rsid w:val="00443220"/>
    <w:rsid w:val="004533B9"/>
    <w:rsid w:val="00456839"/>
    <w:rsid w:val="0046153B"/>
    <w:rsid w:val="0047259C"/>
    <w:rsid w:val="00476CA6"/>
    <w:rsid w:val="004957DC"/>
    <w:rsid w:val="004B20B5"/>
    <w:rsid w:val="004B570B"/>
    <w:rsid w:val="004B627C"/>
    <w:rsid w:val="004D04A0"/>
    <w:rsid w:val="00514C65"/>
    <w:rsid w:val="00516540"/>
    <w:rsid w:val="00524A7E"/>
    <w:rsid w:val="0054240B"/>
    <w:rsid w:val="00552009"/>
    <w:rsid w:val="00556DA9"/>
    <w:rsid w:val="00580386"/>
    <w:rsid w:val="005804C7"/>
    <w:rsid w:val="0059129D"/>
    <w:rsid w:val="00592B17"/>
    <w:rsid w:val="005C2E6C"/>
    <w:rsid w:val="005C6EFD"/>
    <w:rsid w:val="005E0A2E"/>
    <w:rsid w:val="0060038C"/>
    <w:rsid w:val="00602DEE"/>
    <w:rsid w:val="00605FF5"/>
    <w:rsid w:val="0060790F"/>
    <w:rsid w:val="006110C5"/>
    <w:rsid w:val="00620A25"/>
    <w:rsid w:val="00622192"/>
    <w:rsid w:val="00637F77"/>
    <w:rsid w:val="0064395D"/>
    <w:rsid w:val="006570CB"/>
    <w:rsid w:val="00670C88"/>
    <w:rsid w:val="006736FE"/>
    <w:rsid w:val="0068245E"/>
    <w:rsid w:val="00683B2C"/>
    <w:rsid w:val="00696C90"/>
    <w:rsid w:val="006B5B21"/>
    <w:rsid w:val="006D26DF"/>
    <w:rsid w:val="006D6C23"/>
    <w:rsid w:val="006E1154"/>
    <w:rsid w:val="0070156E"/>
    <w:rsid w:val="0070358B"/>
    <w:rsid w:val="007044D3"/>
    <w:rsid w:val="00706D66"/>
    <w:rsid w:val="00717E7F"/>
    <w:rsid w:val="00720315"/>
    <w:rsid w:val="007223D0"/>
    <w:rsid w:val="007251B5"/>
    <w:rsid w:val="0075151D"/>
    <w:rsid w:val="007B4BDC"/>
    <w:rsid w:val="007B5C73"/>
    <w:rsid w:val="007B6423"/>
    <w:rsid w:val="007B7A65"/>
    <w:rsid w:val="007C0FC6"/>
    <w:rsid w:val="007C1D26"/>
    <w:rsid w:val="007D587D"/>
    <w:rsid w:val="007E665D"/>
    <w:rsid w:val="007E6FB2"/>
    <w:rsid w:val="0081353E"/>
    <w:rsid w:val="008316F8"/>
    <w:rsid w:val="008434C1"/>
    <w:rsid w:val="008517A4"/>
    <w:rsid w:val="0088209F"/>
    <w:rsid w:val="00887C35"/>
    <w:rsid w:val="008C3AD0"/>
    <w:rsid w:val="008E593D"/>
    <w:rsid w:val="008E6163"/>
    <w:rsid w:val="008F4050"/>
    <w:rsid w:val="00907F5C"/>
    <w:rsid w:val="00917678"/>
    <w:rsid w:val="00946325"/>
    <w:rsid w:val="00954147"/>
    <w:rsid w:val="009615A6"/>
    <w:rsid w:val="00970F5C"/>
    <w:rsid w:val="009735C4"/>
    <w:rsid w:val="00976CA0"/>
    <w:rsid w:val="009A65C2"/>
    <w:rsid w:val="009A6AFF"/>
    <w:rsid w:val="009B330D"/>
    <w:rsid w:val="009D1903"/>
    <w:rsid w:val="009E4966"/>
    <w:rsid w:val="00A02654"/>
    <w:rsid w:val="00A17757"/>
    <w:rsid w:val="00A22C77"/>
    <w:rsid w:val="00A276DE"/>
    <w:rsid w:val="00A341D0"/>
    <w:rsid w:val="00A4050D"/>
    <w:rsid w:val="00A515D7"/>
    <w:rsid w:val="00A66DE2"/>
    <w:rsid w:val="00A958C6"/>
    <w:rsid w:val="00AA2BFA"/>
    <w:rsid w:val="00AA467F"/>
    <w:rsid w:val="00AB3AF5"/>
    <w:rsid w:val="00AB5477"/>
    <w:rsid w:val="00AC5F7D"/>
    <w:rsid w:val="00AE79E6"/>
    <w:rsid w:val="00AF4B2F"/>
    <w:rsid w:val="00B02CC0"/>
    <w:rsid w:val="00B0683A"/>
    <w:rsid w:val="00B20E32"/>
    <w:rsid w:val="00B27B07"/>
    <w:rsid w:val="00B548F4"/>
    <w:rsid w:val="00B71C55"/>
    <w:rsid w:val="00B7428F"/>
    <w:rsid w:val="00B8053A"/>
    <w:rsid w:val="00B824AA"/>
    <w:rsid w:val="00B856E8"/>
    <w:rsid w:val="00BB03BC"/>
    <w:rsid w:val="00BC2360"/>
    <w:rsid w:val="00BD1191"/>
    <w:rsid w:val="00BD356F"/>
    <w:rsid w:val="00BD5D27"/>
    <w:rsid w:val="00BF1815"/>
    <w:rsid w:val="00BF64AE"/>
    <w:rsid w:val="00C05E55"/>
    <w:rsid w:val="00C1586D"/>
    <w:rsid w:val="00C5766B"/>
    <w:rsid w:val="00C71BCE"/>
    <w:rsid w:val="00C94893"/>
    <w:rsid w:val="00C94899"/>
    <w:rsid w:val="00CA69B7"/>
    <w:rsid w:val="00CB46C1"/>
    <w:rsid w:val="00CB7609"/>
    <w:rsid w:val="00CC57C6"/>
    <w:rsid w:val="00CD5970"/>
    <w:rsid w:val="00CE2DEE"/>
    <w:rsid w:val="00CE57ED"/>
    <w:rsid w:val="00D242E6"/>
    <w:rsid w:val="00D276D4"/>
    <w:rsid w:val="00D42A5F"/>
    <w:rsid w:val="00D4542B"/>
    <w:rsid w:val="00D633E5"/>
    <w:rsid w:val="00D87E81"/>
    <w:rsid w:val="00D92FBB"/>
    <w:rsid w:val="00D94D77"/>
    <w:rsid w:val="00DB367E"/>
    <w:rsid w:val="00DC7AC3"/>
    <w:rsid w:val="00DD6B39"/>
    <w:rsid w:val="00DE1D17"/>
    <w:rsid w:val="00DE367C"/>
    <w:rsid w:val="00E03816"/>
    <w:rsid w:val="00E10019"/>
    <w:rsid w:val="00E14E57"/>
    <w:rsid w:val="00E33A9B"/>
    <w:rsid w:val="00E33F73"/>
    <w:rsid w:val="00E37C52"/>
    <w:rsid w:val="00E41D6E"/>
    <w:rsid w:val="00E60C98"/>
    <w:rsid w:val="00E82E65"/>
    <w:rsid w:val="00EA02FE"/>
    <w:rsid w:val="00ED680B"/>
    <w:rsid w:val="00ED7A87"/>
    <w:rsid w:val="00EE4A58"/>
    <w:rsid w:val="00F41EAA"/>
    <w:rsid w:val="00F46CE1"/>
    <w:rsid w:val="00F667F8"/>
    <w:rsid w:val="00F673D4"/>
    <w:rsid w:val="00F7081A"/>
    <w:rsid w:val="00F7218E"/>
    <w:rsid w:val="00F721E4"/>
    <w:rsid w:val="00F91517"/>
    <w:rsid w:val="00FA1B16"/>
    <w:rsid w:val="00FB422B"/>
    <w:rsid w:val="00FB72CA"/>
    <w:rsid w:val="00FC2D4B"/>
    <w:rsid w:val="00FD12D8"/>
    <w:rsid w:val="00FE3F03"/>
    <w:rsid w:val="00FE7DDD"/>
    <w:rsid w:val="00FF2627"/>
    <w:rsid w:val="00FF29A8"/>
    <w:rsid w:val="00FF460D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5B7A0"/>
  <w15:chartTrackingRefBased/>
  <w15:docId w15:val="{71C68BBD-2A9B-4E2D-AF09-AB1A2D7C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9E6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0E14E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0E14E1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qFormat/>
    <w:rsid w:val="000E14E1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Основной текст (16)"/>
    <w:rsid w:val="00D94D77"/>
    <w:rPr>
      <w:rFonts w:ascii="Times New Roman" w:hAnsi="Times New Roman" w:cs="Times New Roman" w:hint="default"/>
      <w:spacing w:val="0"/>
      <w:sz w:val="19"/>
      <w:u w:val="single"/>
    </w:rPr>
  </w:style>
  <w:style w:type="character" w:styleId="a3">
    <w:name w:val="annotation reference"/>
    <w:basedOn w:val="a0"/>
    <w:uiPriority w:val="99"/>
    <w:semiHidden/>
    <w:unhideWhenUsed/>
    <w:rsid w:val="00620A2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20A2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20A25"/>
    <w:rPr>
      <w:rFonts w:ascii="Calibri" w:eastAsia="Times New Roman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20A2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20A25"/>
    <w:rPr>
      <w:rFonts w:ascii="Calibri" w:eastAsia="Times New Roman" w:hAnsi="Calibri" w:cs="Times New Roman"/>
      <w:b/>
      <w:bCs/>
      <w:sz w:val="20"/>
      <w:szCs w:val="20"/>
    </w:rPr>
  </w:style>
  <w:style w:type="paragraph" w:styleId="a8">
    <w:name w:val="List Paragraph"/>
    <w:aliases w:val="ПКФ Список,Paragraphe de liste1,lp1,Подпись рисунка,Маркированный список_уровень1,Num Bullet 1,Table Number Paragraph,Bullet Number,Bulletr List Paragraph,列出段落,列出段落1,List Paragraph2,Маркер,1,UL,Абзац маркированнный,Table-Normal,Предусловия"/>
    <w:basedOn w:val="a"/>
    <w:link w:val="a9"/>
    <w:uiPriority w:val="34"/>
    <w:qFormat/>
    <w:rsid w:val="00C71BCE"/>
    <w:pPr>
      <w:ind w:left="720"/>
      <w:contextualSpacing/>
    </w:pPr>
  </w:style>
  <w:style w:type="paragraph" w:styleId="aa">
    <w:name w:val="Balloon Text"/>
    <w:basedOn w:val="a"/>
    <w:link w:val="ab"/>
    <w:uiPriority w:val="99"/>
    <w:unhideWhenUsed/>
    <w:rsid w:val="00102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102886"/>
    <w:rPr>
      <w:rFonts w:ascii="Segoe UI" w:eastAsia="Times New Roman" w:hAnsi="Segoe UI" w:cs="Segoe UI"/>
      <w:sz w:val="18"/>
      <w:szCs w:val="18"/>
    </w:rPr>
  </w:style>
  <w:style w:type="table" w:styleId="ac">
    <w:name w:val="Table Grid"/>
    <w:basedOn w:val="a1"/>
    <w:uiPriority w:val="39"/>
    <w:rsid w:val="00AE7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F4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F4B2F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unhideWhenUsed/>
    <w:rsid w:val="00AF4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F4B2F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0E14E1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rsid w:val="000E14E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rsid w:val="000E14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uiPriority w:val="99"/>
    <w:rsid w:val="000E14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1">
    <w:name w:val="Основной текст_"/>
    <w:link w:val="31"/>
    <w:locked/>
    <w:rsid w:val="000E14E1"/>
    <w:rPr>
      <w:sz w:val="23"/>
      <w:shd w:val="clear" w:color="auto" w:fill="FFFFFF"/>
    </w:rPr>
  </w:style>
  <w:style w:type="paragraph" w:customStyle="1" w:styleId="31">
    <w:name w:val="Основной текст3"/>
    <w:basedOn w:val="a"/>
    <w:link w:val="af1"/>
    <w:rsid w:val="000E14E1"/>
    <w:pPr>
      <w:shd w:val="clear" w:color="auto" w:fill="FFFFFF"/>
      <w:spacing w:after="0" w:line="274" w:lineRule="exact"/>
      <w:ind w:hanging="2060"/>
      <w:jc w:val="both"/>
    </w:pPr>
    <w:rPr>
      <w:rFonts w:asciiTheme="minorHAnsi" w:eastAsiaTheme="minorHAnsi" w:hAnsiTheme="minorHAnsi" w:cstheme="minorBidi"/>
      <w:sz w:val="23"/>
      <w:shd w:val="clear" w:color="auto" w:fill="FFFFFF"/>
    </w:rPr>
  </w:style>
  <w:style w:type="character" w:customStyle="1" w:styleId="af2">
    <w:name w:val="Основной текст + Курсив"/>
    <w:rsid w:val="000E14E1"/>
    <w:rPr>
      <w:rFonts w:ascii="Times New Roman" w:hAnsi="Times New Roman"/>
      <w:i/>
      <w:spacing w:val="0"/>
      <w:sz w:val="23"/>
      <w:u w:val="none"/>
      <w:effect w:val="none"/>
    </w:rPr>
  </w:style>
  <w:style w:type="character" w:customStyle="1" w:styleId="11">
    <w:name w:val="Основной текст (11) + Не курсив"/>
    <w:rsid w:val="000E14E1"/>
    <w:rPr>
      <w:rFonts w:ascii="Times New Roman" w:hAnsi="Times New Roman"/>
      <w:i/>
      <w:spacing w:val="0"/>
      <w:sz w:val="23"/>
      <w:u w:val="none"/>
      <w:effect w:val="none"/>
    </w:rPr>
  </w:style>
  <w:style w:type="character" w:customStyle="1" w:styleId="110">
    <w:name w:val="Основной текст (11)"/>
    <w:rsid w:val="000E14E1"/>
    <w:rPr>
      <w:rFonts w:ascii="Times New Roman" w:hAnsi="Times New Roman"/>
      <w:spacing w:val="0"/>
      <w:sz w:val="23"/>
      <w:u w:val="none"/>
      <w:effect w:val="none"/>
    </w:rPr>
  </w:style>
  <w:style w:type="character" w:customStyle="1" w:styleId="2">
    <w:name w:val="Заголовок №2"/>
    <w:rsid w:val="000E14E1"/>
    <w:rPr>
      <w:rFonts w:ascii="Times New Roman" w:hAnsi="Times New Roman"/>
      <w:spacing w:val="0"/>
      <w:sz w:val="27"/>
      <w:u w:val="none"/>
      <w:effect w:val="none"/>
    </w:rPr>
  </w:style>
  <w:style w:type="character" w:customStyle="1" w:styleId="15">
    <w:name w:val="Основной текст (15)"/>
    <w:rsid w:val="000E14E1"/>
    <w:rPr>
      <w:rFonts w:ascii="Times New Roman" w:hAnsi="Times New Roman"/>
      <w:spacing w:val="0"/>
      <w:sz w:val="19"/>
      <w:u w:val="none"/>
      <w:effect w:val="none"/>
    </w:rPr>
  </w:style>
  <w:style w:type="character" w:customStyle="1" w:styleId="32">
    <w:name w:val="Заголовок №3 (2)"/>
    <w:rsid w:val="000E14E1"/>
    <w:rPr>
      <w:rFonts w:ascii="Times New Roman" w:hAnsi="Times New Roman"/>
      <w:spacing w:val="0"/>
      <w:sz w:val="23"/>
      <w:u w:val="none"/>
      <w:effect w:val="none"/>
    </w:rPr>
  </w:style>
  <w:style w:type="character" w:customStyle="1" w:styleId="20">
    <w:name w:val="Основной текст (2)"/>
    <w:rsid w:val="000E14E1"/>
    <w:rPr>
      <w:rFonts w:ascii="Times New Roman" w:hAnsi="Times New Roman"/>
      <w:spacing w:val="0"/>
      <w:sz w:val="19"/>
      <w:u w:val="none"/>
      <w:effect w:val="none"/>
    </w:rPr>
  </w:style>
  <w:style w:type="paragraph" w:styleId="21">
    <w:name w:val="Body Text 2"/>
    <w:basedOn w:val="a"/>
    <w:link w:val="22"/>
    <w:uiPriority w:val="99"/>
    <w:rsid w:val="000E14E1"/>
    <w:pPr>
      <w:spacing w:after="0" w:line="240" w:lineRule="auto"/>
      <w:jc w:val="both"/>
    </w:pPr>
    <w:rPr>
      <w:rFonts w:ascii="Times New Roman" w:hAnsi="Times New Roman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0E14E1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af3">
    <w:name w:val="Заголовок приложения"/>
    <w:basedOn w:val="a"/>
    <w:next w:val="a"/>
    <w:rsid w:val="000E14E1"/>
    <w:pPr>
      <w:widowControl w:val="0"/>
      <w:spacing w:before="60"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styleId="af4">
    <w:name w:val="No Spacing"/>
    <w:uiPriority w:val="1"/>
    <w:qFormat/>
    <w:rsid w:val="000E14E1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Body Text"/>
    <w:basedOn w:val="a"/>
    <w:link w:val="af6"/>
    <w:unhideWhenUsed/>
    <w:rsid w:val="000E14E1"/>
    <w:pPr>
      <w:spacing w:after="120"/>
    </w:pPr>
    <w:rPr>
      <w:rFonts w:eastAsia="Calibri"/>
      <w:lang w:val="x-none"/>
    </w:rPr>
  </w:style>
  <w:style w:type="character" w:customStyle="1" w:styleId="af6">
    <w:name w:val="Основной текст Знак"/>
    <w:basedOn w:val="a0"/>
    <w:link w:val="af5"/>
    <w:rsid w:val="000E14E1"/>
    <w:rPr>
      <w:rFonts w:ascii="Calibri" w:eastAsia="Calibri" w:hAnsi="Calibri" w:cs="Times New Roman"/>
      <w:lang w:val="x-none"/>
    </w:rPr>
  </w:style>
  <w:style w:type="paragraph" w:customStyle="1" w:styleId="ConsPlusNormal">
    <w:name w:val="ConsPlusNormal"/>
    <w:link w:val="ConsPlusNormal0"/>
    <w:rsid w:val="000E14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Hyperlink"/>
    <w:unhideWhenUsed/>
    <w:rsid w:val="000E14E1"/>
    <w:rPr>
      <w:color w:val="0000FF"/>
      <w:u w:val="single"/>
    </w:rPr>
  </w:style>
  <w:style w:type="paragraph" w:customStyle="1" w:styleId="af8">
    <w:name w:val="Îñíîâí"/>
    <w:basedOn w:val="a"/>
    <w:rsid w:val="000E14E1"/>
    <w:pPr>
      <w:widowControl w:val="0"/>
      <w:spacing w:after="0" w:line="240" w:lineRule="auto"/>
      <w:jc w:val="both"/>
    </w:pPr>
    <w:rPr>
      <w:rFonts w:ascii="Arial" w:hAnsi="Arial" w:cs="Arial"/>
      <w:szCs w:val="20"/>
      <w:lang w:eastAsia="ru-RU"/>
    </w:rPr>
  </w:style>
  <w:style w:type="character" w:customStyle="1" w:styleId="iiianoaieou">
    <w:name w:val="iiia? no?aieou"/>
    <w:basedOn w:val="a0"/>
    <w:rsid w:val="000E14E1"/>
  </w:style>
  <w:style w:type="paragraph" w:styleId="23">
    <w:name w:val="Body Text Indent 2"/>
    <w:basedOn w:val="a"/>
    <w:link w:val="24"/>
    <w:rsid w:val="000E14E1"/>
    <w:pPr>
      <w:widowControl w:val="0"/>
      <w:spacing w:before="60" w:after="120" w:line="480" w:lineRule="auto"/>
      <w:ind w:left="283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0E14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9">
    <w:name w:val="Название Знак"/>
    <w:rsid w:val="000E14E1"/>
    <w:rPr>
      <w:rFonts w:ascii="Arial" w:hAnsi="Arial"/>
      <w:sz w:val="28"/>
    </w:rPr>
  </w:style>
  <w:style w:type="paragraph" w:customStyle="1" w:styleId="210">
    <w:name w:val="Основной текст 21"/>
    <w:basedOn w:val="a"/>
    <w:rsid w:val="000E14E1"/>
    <w:pPr>
      <w:widowControl w:val="0"/>
      <w:spacing w:before="120" w:after="120" w:line="240" w:lineRule="auto"/>
      <w:ind w:firstLine="851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fa">
    <w:name w:val="Стиль"/>
    <w:rsid w:val="000E14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0E14E1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rsid w:val="000E14E1"/>
  </w:style>
  <w:style w:type="paragraph" w:customStyle="1" w:styleId="afb">
    <w:name w:val="Знак"/>
    <w:basedOn w:val="a"/>
    <w:rsid w:val="000E14E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4">
    <w:name w:val="Знак Знак1 Знак"/>
    <w:basedOn w:val="a"/>
    <w:rsid w:val="000E14E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0E14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E14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7">
    <w:name w:val="Знак1 Знак Знак"/>
    <w:basedOn w:val="a"/>
    <w:rsid w:val="000E14E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c">
    <w:name w:val="Emphasis"/>
    <w:qFormat/>
    <w:rsid w:val="000E14E1"/>
    <w:rPr>
      <w:i/>
      <w:iCs/>
    </w:rPr>
  </w:style>
  <w:style w:type="character" w:styleId="afd">
    <w:name w:val="Strong"/>
    <w:uiPriority w:val="22"/>
    <w:qFormat/>
    <w:rsid w:val="000E14E1"/>
    <w:rPr>
      <w:b/>
      <w:bCs/>
    </w:rPr>
  </w:style>
  <w:style w:type="character" w:customStyle="1" w:styleId="33">
    <w:name w:val="Основной шрифт абзаца3"/>
    <w:rsid w:val="000E14E1"/>
    <w:rPr>
      <w:sz w:val="24"/>
    </w:rPr>
  </w:style>
  <w:style w:type="table" w:customStyle="1" w:styleId="18">
    <w:name w:val="Сетка таблицы1"/>
    <w:basedOn w:val="a1"/>
    <w:next w:val="ac"/>
    <w:rsid w:val="000E1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9">
    <w:name w:val="Название1"/>
    <w:basedOn w:val="a"/>
    <w:rsid w:val="000E14E1"/>
    <w:pPr>
      <w:widowControl w:val="0"/>
      <w:spacing w:after="0" w:line="240" w:lineRule="auto"/>
      <w:jc w:val="center"/>
    </w:pPr>
    <w:rPr>
      <w:rFonts w:eastAsia="Calibri"/>
      <w:b/>
      <w:color w:val="000000"/>
      <w:sz w:val="28"/>
      <w:szCs w:val="20"/>
      <w:lang w:eastAsia="ru-RU"/>
    </w:rPr>
  </w:style>
  <w:style w:type="paragraph" w:customStyle="1" w:styleId="Style7">
    <w:name w:val="Style7"/>
    <w:basedOn w:val="a"/>
    <w:rsid w:val="000E14E1"/>
    <w:pPr>
      <w:widowControl w:val="0"/>
      <w:suppressAutoHyphens/>
      <w:autoSpaceDE w:val="0"/>
      <w:spacing w:after="0" w:line="254" w:lineRule="exact"/>
      <w:jc w:val="right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34">
    <w:name w:val="Обычный3"/>
    <w:uiPriority w:val="99"/>
    <w:rsid w:val="000E14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e">
    <w:name w:val="Обычный.Нормальный абзац"/>
    <w:rsid w:val="000E14E1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0E14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14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0E14E1"/>
    <w:pPr>
      <w:suppressAutoHyphens/>
      <w:spacing w:after="200" w:line="276" w:lineRule="auto"/>
      <w:textAlignment w:val="baseline"/>
    </w:pPr>
    <w:rPr>
      <w:rFonts w:ascii="Calibri" w:eastAsia="SimSun" w:hAnsi="Calibri" w:cs="Tahoma"/>
      <w:kern w:val="1"/>
      <w:lang w:eastAsia="ar-SA"/>
    </w:rPr>
  </w:style>
  <w:style w:type="table" w:customStyle="1" w:styleId="25">
    <w:name w:val="Сетка таблицы2"/>
    <w:basedOn w:val="a1"/>
    <w:next w:val="ac"/>
    <w:uiPriority w:val="59"/>
    <w:rsid w:val="000E14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0">
    <w:name w:val="p10"/>
    <w:basedOn w:val="a"/>
    <w:rsid w:val="000E14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0E14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0E14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rsid w:val="000E14E1"/>
  </w:style>
  <w:style w:type="character" w:customStyle="1" w:styleId="apple-converted-space">
    <w:name w:val="apple-converted-space"/>
    <w:rsid w:val="000E14E1"/>
  </w:style>
  <w:style w:type="paragraph" w:customStyle="1" w:styleId="1a">
    <w:name w:val="Обычный1"/>
    <w:rsid w:val="000E14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0E14E1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5">
    <w:name w:val="Сетка таблицы3"/>
    <w:basedOn w:val="a1"/>
    <w:next w:val="ac"/>
    <w:uiPriority w:val="39"/>
    <w:rsid w:val="000E14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ПКФ Список Знак,Paragraphe de liste1 Знак,lp1 Знак,Подпись рисунка Знак,Маркированный список_уровень1 Знак,Num Bullet 1 Знак,Table Number Paragraph Знак,Bullet Number Знак,Bulletr List Paragraph Знак,列出段落 Знак,列出段落1 Знак,Маркер Знак"/>
    <w:link w:val="a8"/>
    <w:uiPriority w:val="34"/>
    <w:qFormat/>
    <w:locked/>
    <w:rsid w:val="000E14E1"/>
    <w:rPr>
      <w:rFonts w:ascii="Calibri" w:eastAsia="Times New Roman" w:hAnsi="Calibri" w:cs="Times New Roman"/>
    </w:rPr>
  </w:style>
  <w:style w:type="numbering" w:customStyle="1" w:styleId="26">
    <w:name w:val="Нет списка2"/>
    <w:next w:val="a2"/>
    <w:uiPriority w:val="99"/>
    <w:semiHidden/>
    <w:unhideWhenUsed/>
    <w:rsid w:val="000E14E1"/>
  </w:style>
  <w:style w:type="numbering" w:customStyle="1" w:styleId="111">
    <w:name w:val="Нет списка11"/>
    <w:next w:val="a2"/>
    <w:uiPriority w:val="99"/>
    <w:semiHidden/>
    <w:unhideWhenUsed/>
    <w:rsid w:val="000E14E1"/>
  </w:style>
  <w:style w:type="table" w:customStyle="1" w:styleId="4">
    <w:name w:val="Сетка таблицы4"/>
    <w:basedOn w:val="a1"/>
    <w:next w:val="ac"/>
    <w:uiPriority w:val="39"/>
    <w:rsid w:val="000E14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c"/>
    <w:uiPriority w:val="39"/>
    <w:rsid w:val="000E14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Неразрешенное упоминание1"/>
    <w:uiPriority w:val="99"/>
    <w:semiHidden/>
    <w:unhideWhenUsed/>
    <w:rsid w:val="000E14E1"/>
    <w:rPr>
      <w:color w:val="605E5C"/>
      <w:shd w:val="clear" w:color="auto" w:fill="E1DFDD"/>
    </w:rPr>
  </w:style>
  <w:style w:type="character" w:styleId="aff">
    <w:name w:val="FollowedHyperlink"/>
    <w:uiPriority w:val="99"/>
    <w:semiHidden/>
    <w:unhideWhenUsed/>
    <w:rsid w:val="000E14E1"/>
    <w:rPr>
      <w:color w:val="954F72"/>
      <w:u w:val="single"/>
    </w:rPr>
  </w:style>
  <w:style w:type="character" w:customStyle="1" w:styleId="copytarget">
    <w:name w:val="copy_target"/>
    <w:rsid w:val="000E14E1"/>
  </w:style>
  <w:style w:type="paragraph" w:customStyle="1" w:styleId="aff0">
    <w:name w:val="Содержимое таблицы"/>
    <w:basedOn w:val="a"/>
    <w:rsid w:val="000E14E1"/>
    <w:pPr>
      <w:widowControl w:val="0"/>
      <w:suppressLineNumbers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222">
    <w:name w:val="222"/>
    <w:basedOn w:val="a"/>
    <w:link w:val="2220"/>
    <w:autoRedefine/>
    <w:qFormat/>
    <w:rsid w:val="000E14E1"/>
    <w:pPr>
      <w:widowControl w:val="0"/>
      <w:numPr>
        <w:ilvl w:val="4"/>
        <w:numId w:val="34"/>
      </w:numPr>
      <w:tabs>
        <w:tab w:val="left" w:pos="426"/>
      </w:tabs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2220">
    <w:name w:val="222 Знак"/>
    <w:link w:val="222"/>
    <w:rsid w:val="000E14E1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western">
    <w:name w:val="western"/>
    <w:basedOn w:val="a"/>
    <w:rsid w:val="000E14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aaieiaie2">
    <w:name w:val="caaieiaie 2"/>
    <w:basedOn w:val="afa"/>
    <w:next w:val="afa"/>
    <w:rsid w:val="000E14E1"/>
    <w:pPr>
      <w:keepNext/>
      <w:adjustRightInd/>
      <w:jc w:val="center"/>
    </w:pPr>
    <w:rPr>
      <w:b/>
      <w:bCs/>
      <w:sz w:val="32"/>
      <w:szCs w:val="32"/>
    </w:rPr>
  </w:style>
  <w:style w:type="paragraph" w:styleId="aff1">
    <w:name w:val="Subtitle"/>
    <w:basedOn w:val="a"/>
    <w:link w:val="aff2"/>
    <w:qFormat/>
    <w:rsid w:val="000E14E1"/>
    <w:pPr>
      <w:spacing w:after="0" w:line="240" w:lineRule="auto"/>
      <w:jc w:val="center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f2">
    <w:name w:val="Подзаголовок Знак"/>
    <w:basedOn w:val="a0"/>
    <w:link w:val="aff1"/>
    <w:rsid w:val="000E14E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6">
    <w:name w:val="Сетка таблицы6"/>
    <w:basedOn w:val="a1"/>
    <w:next w:val="ac"/>
    <w:rsid w:val="000E14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Title"/>
    <w:basedOn w:val="a"/>
    <w:next w:val="a"/>
    <w:link w:val="aff4"/>
    <w:uiPriority w:val="10"/>
    <w:qFormat/>
    <w:rsid w:val="000E14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4">
    <w:name w:val="Заголовок Знак"/>
    <w:basedOn w:val="a0"/>
    <w:link w:val="aff3"/>
    <w:uiPriority w:val="10"/>
    <w:rsid w:val="000E1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5">
    <w:name w:val="Normal (Web)"/>
    <w:basedOn w:val="a"/>
    <w:uiPriority w:val="99"/>
    <w:semiHidden/>
    <w:unhideWhenUsed/>
    <w:rsid w:val="000E14E1"/>
    <w:pPr>
      <w:spacing w:after="160" w:line="259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1c">
    <w:name w:val="Основной шрифт абзаца1"/>
    <w:rsid w:val="00F7218E"/>
  </w:style>
  <w:style w:type="paragraph" w:customStyle="1" w:styleId="TableParagraph">
    <w:name w:val="Table Paragraph"/>
    <w:basedOn w:val="a"/>
    <w:rsid w:val="00F7218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Arial" w:eastAsia="SimSun" w:hAnsi="Arial" w:cs="Mangal"/>
      <w:sz w:val="24"/>
      <w:szCs w:val="24"/>
      <w:lang w:eastAsia="zh-CN" w:bidi="hi-IN"/>
    </w:rPr>
  </w:style>
  <w:style w:type="character" w:customStyle="1" w:styleId="MSGENFONTSTYLENAMETEMPLATEROLENUMBERMSGENFONTSTYLENAMEBYROLETEXT2MSGENFONTSTYLEMODIFERSIZE8">
    <w:name w:val="MSG_EN_FONT_STYLE_NAME_TEMPLATE_ROLE_NUMBER MSG_EN_FONT_STYLE_NAME_BY_ROLE_TEXT 2 + MSG_EN_FONT_STYLE_MODIFER_SIZE 8"/>
    <w:rsid w:val="00DB36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DB367E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DB367E"/>
    <w:pPr>
      <w:widowControl w:val="0"/>
      <w:shd w:val="clear" w:color="auto" w:fill="FFFFFF"/>
      <w:spacing w:before="260" w:after="260" w:line="222" w:lineRule="exact"/>
      <w:jc w:val="both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URIS_22</dc:creator>
  <cp:keywords/>
  <dc:description/>
  <cp:lastModifiedBy>uris</cp:lastModifiedBy>
  <cp:revision>7</cp:revision>
  <dcterms:created xsi:type="dcterms:W3CDTF">2024-10-07T08:52:00Z</dcterms:created>
  <dcterms:modified xsi:type="dcterms:W3CDTF">2024-10-31T10:22:00Z</dcterms:modified>
</cp:coreProperties>
</file>